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6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2"/>
        <w:gridCol w:w="238"/>
        <w:gridCol w:w="1207"/>
        <w:gridCol w:w="453"/>
        <w:gridCol w:w="1545"/>
        <w:gridCol w:w="236"/>
        <w:gridCol w:w="2175"/>
        <w:gridCol w:w="236"/>
        <w:gridCol w:w="234"/>
        <w:gridCol w:w="341"/>
        <w:gridCol w:w="1279"/>
        <w:gridCol w:w="1934"/>
        <w:gridCol w:w="96"/>
      </w:tblGrid>
      <w:tr w:rsidR="0063622B" w:rsidTr="0063622B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0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CF7C42">
            <w:pPr>
              <w:pStyle w:val="Standard"/>
              <w:keepNext w:val="0"/>
              <w:snapToGrid w:val="0"/>
              <w:jc w:val="both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363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-64080</wp:posOffset>
                  </wp:positionV>
                  <wp:extent cx="722159" cy="424800"/>
                  <wp:effectExtent l="0" t="0" r="0" b="0"/>
                  <wp:wrapNone/>
                  <wp:docPr id="1" name="image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159" cy="4248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25" w:type="dxa"/>
            <w:gridSpan w:val="10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CF7C42">
            <w:pPr>
              <w:pStyle w:val="Heading1"/>
              <w:keepNext w:val="0"/>
              <w:spacing w:before="6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FICHE PROJET – EPI  4e</w:t>
            </w:r>
          </w:p>
          <w:p w:rsidR="0063622B" w:rsidRDefault="00CF7C42">
            <w:pPr>
              <w:pStyle w:val="Standard"/>
              <w:keepNext w:val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2608" behindDoc="1" locked="0" layoutInCell="1" allowOverlap="1">
                  <wp:simplePos x="0" y="0"/>
                  <wp:positionH relativeFrom="column">
                    <wp:posOffset>-1283400</wp:posOffset>
                  </wp:positionH>
                  <wp:positionV relativeFrom="paragraph">
                    <wp:posOffset>113760</wp:posOffset>
                  </wp:positionV>
                  <wp:extent cx="1018439" cy="537120"/>
                  <wp:effectExtent l="0" t="0" r="0" b="0"/>
                  <wp:wrapNone/>
                  <wp:docPr id="2" name="images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439" cy="53712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Champ professionnel : Habitat, H.A.S. et V.D.M.</w:t>
            </w:r>
          </w:p>
          <w:p w:rsidR="0063622B" w:rsidRDefault="00CF7C42">
            <w:pPr>
              <w:pStyle w:val="Standard"/>
              <w:keepNext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Disciplines : </w:t>
            </w:r>
            <w:r>
              <w:t>Hist. Géo, Maths, Français, E.M.C., Arts Plastiques, Sciences, E.P.S., Langues...</w:t>
            </w:r>
          </w:p>
          <w:p w:rsidR="0063622B" w:rsidRDefault="00CF7C42">
            <w:pPr>
              <w:pStyle w:val="Standard"/>
              <w:keepNext w:val="0"/>
              <w:spacing w:before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Intitulé du </w:t>
            </w:r>
            <w:r>
              <w:rPr>
                <w:sz w:val="24"/>
                <w:szCs w:val="24"/>
              </w:rPr>
              <w:t>projet : Raid 4L « Trophy »</w:t>
            </w:r>
          </w:p>
          <w:p w:rsidR="0063622B" w:rsidRDefault="0063622B">
            <w:pPr>
              <w:pStyle w:val="Standard"/>
              <w:keepNext w:val="0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45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22B" w:rsidRDefault="0063622B">
            <w:pPr>
              <w:pStyle w:val="Standard"/>
              <w:snapToGrid w:val="0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hRule="exact" w:val="1444"/>
        </w:trPr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Heading5"/>
              <w:rPr>
                <w:sz w:val="24"/>
                <w:szCs w:val="24"/>
                <w:eastAsianLayout w:id="1213406464" w:vert="1" w:vertCompress="1"/>
              </w:rPr>
            </w:pPr>
            <w:r>
              <w:rPr>
                <w:sz w:val="24"/>
                <w:szCs w:val="24"/>
                <w:eastAsianLayout w:id="1213406464" w:vert="1" w:vertCompress="1"/>
              </w:rPr>
              <w:t>Quoi ?</w:t>
            </w:r>
          </w:p>
        </w:tc>
        <w:tc>
          <w:tcPr>
            <w:tcW w:w="238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</w:pPr>
          </w:p>
        </w:tc>
        <w:tc>
          <w:tcPr>
            <w:tcW w:w="56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CF7C42">
            <w:pPr>
              <w:pStyle w:val="Heading2"/>
              <w:keepNext w:val="0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Résumé du projet</w:t>
            </w:r>
          </w:p>
          <w:p w:rsidR="0063622B" w:rsidRDefault="0063622B">
            <w:pPr>
              <w:pStyle w:val="Standard"/>
              <w:spacing w:before="40"/>
              <w:rPr>
                <w:sz w:val="12"/>
                <w:szCs w:val="12"/>
              </w:rPr>
            </w:pPr>
          </w:p>
          <w:p w:rsidR="0063622B" w:rsidRDefault="00CF7C42">
            <w:pPr>
              <w:pStyle w:val="Standard"/>
              <w:keepNext w:val="0"/>
              <w:jc w:val="left"/>
            </w:pPr>
            <w:r>
              <w:t>Proposer et réaliser des activités pluridisciplinaires en lien avec la manifestation internationale, sportive et humanitaire : 4L Trophy.</w:t>
            </w:r>
          </w:p>
          <w:p w:rsidR="0063622B" w:rsidRDefault="0063622B">
            <w:pPr>
              <w:pStyle w:val="Standard"/>
              <w:keepNext w:val="0"/>
              <w:jc w:val="both"/>
            </w:pPr>
          </w:p>
          <w:p w:rsidR="0063622B" w:rsidRDefault="0063622B">
            <w:pPr>
              <w:pStyle w:val="Standard"/>
              <w:keepNext w:val="0"/>
            </w:pPr>
          </w:p>
          <w:p w:rsidR="0063622B" w:rsidRDefault="0063622B">
            <w:pPr>
              <w:pStyle w:val="Standard"/>
              <w:keepNext w:val="0"/>
            </w:pPr>
          </w:p>
          <w:p w:rsidR="0063622B" w:rsidRDefault="0063622B">
            <w:pPr>
              <w:pStyle w:val="Standard"/>
              <w:keepNext w:val="0"/>
            </w:pPr>
          </w:p>
          <w:p w:rsidR="0063622B" w:rsidRDefault="0063622B">
            <w:pPr>
              <w:pStyle w:val="Standard"/>
              <w:keepNext w:val="0"/>
            </w:pPr>
          </w:p>
        </w:tc>
        <w:tc>
          <w:tcPr>
            <w:tcW w:w="236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</w:pPr>
          </w:p>
        </w:tc>
        <w:tc>
          <w:tcPr>
            <w:tcW w:w="3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Heading2"/>
              <w:keepNext w:val="0"/>
              <w:rPr>
                <w:rFonts w:ascii="Arial (W1)" w:hAnsi="Arial (W1)" w:cs="Arial (W1)"/>
                <w:color w:val="C0C0C0"/>
                <w:sz w:val="48"/>
                <w:szCs w:val="48"/>
              </w:rPr>
            </w:pPr>
            <w:r>
              <w:rPr>
                <w:rFonts w:ascii="Arial (W1)" w:hAnsi="Arial (W1)" w:cs="Arial (W1)"/>
                <w:color w:val="C0C0C0"/>
                <w:sz w:val="48"/>
                <w:szCs w:val="48"/>
              </w:rPr>
              <w:t>Photo</w:t>
            </w: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c>
          <w:tcPr>
            <w:tcW w:w="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63622B"/>
        </w:tc>
        <w:tc>
          <w:tcPr>
            <w:tcW w:w="238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9638" w:type="dxa"/>
            <w:gridSpan w:val="10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22B" w:rsidRDefault="0063622B">
            <w:pPr>
              <w:pStyle w:val="Standard"/>
              <w:snapToGrid w:val="0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63622B"/>
        </w:tc>
        <w:tc>
          <w:tcPr>
            <w:tcW w:w="238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</w:pPr>
          </w:p>
        </w:tc>
        <w:tc>
          <w:tcPr>
            <w:tcW w:w="973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CF7C42">
            <w:pPr>
              <w:pStyle w:val="Heading2"/>
              <w:keepNext w:val="0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Objectif général du projet - EPI</w:t>
            </w:r>
          </w:p>
          <w:p w:rsidR="0063622B" w:rsidRDefault="0063622B">
            <w:pPr>
              <w:pStyle w:val="Standard"/>
              <w:keepNext w:val="0"/>
              <w:jc w:val="left"/>
            </w:pPr>
          </w:p>
          <w:p w:rsidR="0063622B" w:rsidRDefault="00CF7C42">
            <w:pPr>
              <w:pStyle w:val="Standard"/>
              <w:keepNext w:val="0"/>
            </w:pPr>
            <w:r>
              <w:t>S'</w:t>
            </w:r>
            <w:r>
              <w:t>inscrire dans un projet humanitaire et sportif : Raid 4L Trophy</w:t>
            </w:r>
          </w:p>
          <w:p w:rsidR="0063622B" w:rsidRDefault="0063622B">
            <w:pPr>
              <w:pStyle w:val="Standard"/>
              <w:keepNext w:val="0"/>
              <w:jc w:val="both"/>
            </w:pPr>
          </w:p>
          <w:p w:rsidR="0063622B" w:rsidRDefault="0063622B">
            <w:pPr>
              <w:pStyle w:val="Standard"/>
              <w:keepNext w:val="0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c>
          <w:tcPr>
            <w:tcW w:w="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63622B"/>
        </w:tc>
        <w:tc>
          <w:tcPr>
            <w:tcW w:w="238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9638" w:type="dxa"/>
            <w:gridSpan w:val="10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22B" w:rsidRDefault="0063622B">
            <w:pPr>
              <w:pStyle w:val="Standard"/>
              <w:snapToGrid w:val="0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63622B"/>
        </w:tc>
        <w:tc>
          <w:tcPr>
            <w:tcW w:w="238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63622B">
            <w:pPr>
              <w:pStyle w:val="Standard"/>
              <w:keepNext w:val="0"/>
              <w:snapToGrid w:val="0"/>
            </w:pPr>
          </w:p>
        </w:tc>
        <w:tc>
          <w:tcPr>
            <w:tcW w:w="32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</w:pPr>
            <w:r>
              <w:t>Disciplines - Champs pro</w:t>
            </w:r>
          </w:p>
        </w:tc>
        <w:tc>
          <w:tcPr>
            <w:tcW w:w="32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</w:pPr>
            <w:r>
              <w:t>Activités de référence</w:t>
            </w:r>
          </w:p>
        </w:tc>
        <w:tc>
          <w:tcPr>
            <w:tcW w:w="3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</w:pPr>
            <w:r>
              <w:t>Métiers ciblés</w:t>
            </w: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hRule="exact" w:val="1283"/>
        </w:trPr>
        <w:tc>
          <w:tcPr>
            <w:tcW w:w="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63622B"/>
        </w:tc>
        <w:tc>
          <w:tcPr>
            <w:tcW w:w="238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</w:pPr>
          </w:p>
        </w:tc>
        <w:tc>
          <w:tcPr>
            <w:tcW w:w="32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CF7C42">
            <w:pPr>
              <w:pStyle w:val="Standard"/>
              <w:keepNext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Habitat</w:t>
            </w:r>
          </w:p>
          <w:p w:rsidR="0063622B" w:rsidRDefault="0063622B">
            <w:pPr>
              <w:pStyle w:val="Standard"/>
              <w:snapToGrid w:val="0"/>
              <w:rPr>
                <w:sz w:val="16"/>
                <w:szCs w:val="16"/>
              </w:rPr>
            </w:pPr>
          </w:p>
          <w:p w:rsidR="0063622B" w:rsidRDefault="0063622B">
            <w:pPr>
              <w:pStyle w:val="Standard"/>
              <w:snapToGrid w:val="0"/>
              <w:rPr>
                <w:sz w:val="16"/>
                <w:szCs w:val="16"/>
              </w:rPr>
            </w:pPr>
          </w:p>
          <w:p w:rsidR="0063622B" w:rsidRDefault="00CF7C42">
            <w:pPr>
              <w:pStyle w:val="Standard"/>
              <w:keepNex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Français</w:t>
            </w:r>
          </w:p>
          <w:p w:rsidR="0063622B" w:rsidRDefault="00CF7C4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</w:t>
            </w:r>
          </w:p>
          <w:p w:rsidR="0063622B" w:rsidRDefault="00CF7C4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  <w:p w:rsidR="0063622B" w:rsidRDefault="0063622B">
            <w:pPr>
              <w:pStyle w:val="Standard"/>
              <w:keepNext w:val="0"/>
              <w:rPr>
                <w:sz w:val="16"/>
                <w:szCs w:val="16"/>
              </w:rPr>
            </w:pPr>
          </w:p>
          <w:p w:rsidR="0063622B" w:rsidRDefault="0063622B">
            <w:pPr>
              <w:pStyle w:val="Standard"/>
              <w:keepNext w:val="0"/>
              <w:rPr>
                <w:sz w:val="16"/>
                <w:szCs w:val="16"/>
              </w:rPr>
            </w:pPr>
          </w:p>
          <w:p w:rsidR="0063622B" w:rsidRDefault="0063622B">
            <w:pPr>
              <w:pStyle w:val="Standard"/>
              <w:keepNext w:val="0"/>
              <w:jc w:val="both"/>
              <w:rPr>
                <w:sz w:val="16"/>
                <w:szCs w:val="16"/>
              </w:rPr>
            </w:pPr>
          </w:p>
        </w:tc>
        <w:tc>
          <w:tcPr>
            <w:tcW w:w="32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CF7C42">
            <w:pPr>
              <w:pStyle w:val="Standard"/>
              <w:keepNext w:val="0"/>
              <w:snapToGrid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Habitations marocaines traditionnelles</w:t>
            </w:r>
          </w:p>
          <w:p w:rsidR="0063622B" w:rsidRDefault="0063622B">
            <w:pPr>
              <w:pStyle w:val="Standard"/>
              <w:snapToGrid w:val="0"/>
              <w:jc w:val="left"/>
              <w:rPr>
                <w:sz w:val="16"/>
                <w:szCs w:val="16"/>
              </w:rPr>
            </w:pPr>
          </w:p>
          <w:p w:rsidR="0063622B" w:rsidRDefault="00CF7C42">
            <w:pPr>
              <w:pStyle w:val="Standard"/>
              <w:keepNext w:val="0"/>
              <w:snapToGrid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Matériaux de construction : ressources </w:t>
            </w:r>
            <w:r>
              <w:rPr>
                <w:sz w:val="16"/>
                <w:szCs w:val="16"/>
              </w:rPr>
              <w:t>locales</w:t>
            </w:r>
          </w:p>
          <w:p w:rsidR="0063622B" w:rsidRDefault="0063622B">
            <w:pPr>
              <w:pStyle w:val="Standard"/>
              <w:keepNext w:val="0"/>
              <w:rPr>
                <w:sz w:val="16"/>
                <w:szCs w:val="16"/>
              </w:rPr>
            </w:pPr>
          </w:p>
          <w:p w:rsidR="0063622B" w:rsidRDefault="0063622B">
            <w:pPr>
              <w:pStyle w:val="Standard"/>
              <w:keepNext w:val="0"/>
              <w:rPr>
                <w:sz w:val="16"/>
                <w:szCs w:val="16"/>
              </w:rPr>
            </w:pPr>
          </w:p>
        </w:tc>
        <w:tc>
          <w:tcPr>
            <w:tcW w:w="3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rPr>
                <w:sz w:val="16"/>
                <w:szCs w:val="16"/>
              </w:rPr>
            </w:pPr>
          </w:p>
          <w:p w:rsidR="0063622B" w:rsidRDefault="0063622B">
            <w:pPr>
              <w:pStyle w:val="Standard"/>
              <w:keepNext w:val="0"/>
              <w:rPr>
                <w:sz w:val="16"/>
                <w:szCs w:val="16"/>
              </w:rPr>
            </w:pPr>
          </w:p>
          <w:p w:rsidR="0063622B" w:rsidRDefault="00CF7C42">
            <w:pPr>
              <w:pStyle w:val="Standard"/>
              <w:keepNex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Maçon</w:t>
            </w:r>
          </w:p>
          <w:p w:rsidR="0063622B" w:rsidRDefault="00CF7C4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Menuisier</w:t>
            </w:r>
          </w:p>
          <w:p w:rsidR="0063622B" w:rsidRDefault="0063622B">
            <w:pPr>
              <w:pStyle w:val="Standard"/>
              <w:rPr>
                <w:sz w:val="16"/>
                <w:szCs w:val="16"/>
              </w:rPr>
            </w:pPr>
          </w:p>
          <w:p w:rsidR="0063622B" w:rsidRDefault="00CF7C4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(Métiers de la pierre et du bois)</w:t>
            </w:r>
          </w:p>
          <w:p w:rsidR="0063622B" w:rsidRDefault="0063622B">
            <w:pPr>
              <w:pStyle w:val="Standard"/>
              <w:keepNext w:val="0"/>
              <w:rPr>
                <w:sz w:val="16"/>
                <w:szCs w:val="16"/>
              </w:rPr>
            </w:pPr>
          </w:p>
          <w:p w:rsidR="0063622B" w:rsidRDefault="0063622B">
            <w:pPr>
              <w:pStyle w:val="Standard"/>
              <w:keepNext w:val="0"/>
              <w:rPr>
                <w:sz w:val="16"/>
                <w:szCs w:val="16"/>
              </w:rPr>
            </w:pPr>
          </w:p>
          <w:p w:rsidR="0063622B" w:rsidRDefault="0063622B">
            <w:pPr>
              <w:pStyle w:val="Standard"/>
              <w:keepNext w:val="0"/>
              <w:rPr>
                <w:sz w:val="16"/>
                <w:szCs w:val="16"/>
              </w:rPr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63622B"/>
        </w:tc>
        <w:tc>
          <w:tcPr>
            <w:tcW w:w="238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</w:pPr>
          </w:p>
        </w:tc>
        <w:tc>
          <w:tcPr>
            <w:tcW w:w="32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CF7C42">
            <w:pPr>
              <w:pStyle w:val="Standard"/>
              <w:keepNex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H.A.S.</w:t>
            </w:r>
          </w:p>
          <w:p w:rsidR="0063622B" w:rsidRDefault="00CF7C4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Sciences</w:t>
            </w:r>
          </w:p>
          <w:p w:rsidR="0063622B" w:rsidRDefault="00CF7C4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Musique</w:t>
            </w:r>
          </w:p>
          <w:p w:rsidR="0063622B" w:rsidRDefault="00CF7C4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Arts Plastiques</w:t>
            </w:r>
          </w:p>
          <w:p w:rsidR="0063622B" w:rsidRDefault="00CF7C4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Français</w:t>
            </w:r>
          </w:p>
          <w:p w:rsidR="0063622B" w:rsidRDefault="00CF7C4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Langues vivantes</w:t>
            </w:r>
          </w:p>
          <w:p w:rsidR="0063622B" w:rsidRDefault="0063622B">
            <w:pPr>
              <w:pStyle w:val="Standard"/>
              <w:rPr>
                <w:sz w:val="16"/>
                <w:szCs w:val="16"/>
              </w:rPr>
            </w:pPr>
          </w:p>
          <w:p w:rsidR="0063622B" w:rsidRDefault="0063622B">
            <w:pPr>
              <w:pStyle w:val="Standard"/>
              <w:keepNext w:val="0"/>
              <w:rPr>
                <w:sz w:val="16"/>
                <w:szCs w:val="16"/>
              </w:rPr>
            </w:pPr>
          </w:p>
          <w:p w:rsidR="0063622B" w:rsidRDefault="0063622B">
            <w:pPr>
              <w:pStyle w:val="Standard"/>
              <w:keepNext w:val="0"/>
              <w:rPr>
                <w:sz w:val="16"/>
                <w:szCs w:val="16"/>
              </w:rPr>
            </w:pPr>
          </w:p>
          <w:p w:rsidR="0063622B" w:rsidRDefault="0063622B">
            <w:pPr>
              <w:pStyle w:val="Standard"/>
              <w:keepNext w:val="0"/>
              <w:rPr>
                <w:sz w:val="16"/>
                <w:szCs w:val="16"/>
              </w:rPr>
            </w:pPr>
          </w:p>
        </w:tc>
        <w:tc>
          <w:tcPr>
            <w:tcW w:w="32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rPr>
                <w:sz w:val="16"/>
                <w:szCs w:val="16"/>
              </w:rPr>
            </w:pPr>
          </w:p>
          <w:p w:rsidR="0063622B" w:rsidRDefault="00CF7C42">
            <w:pPr>
              <w:pStyle w:val="Standard"/>
              <w:keepNex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Mise en place d'une salle et d'un repas à thème : Maroc</w:t>
            </w:r>
          </w:p>
          <w:p w:rsidR="0063622B" w:rsidRDefault="0063622B">
            <w:pPr>
              <w:pStyle w:val="Standard"/>
              <w:keepNext w:val="0"/>
              <w:rPr>
                <w:sz w:val="16"/>
                <w:szCs w:val="16"/>
              </w:rPr>
            </w:pPr>
          </w:p>
          <w:p w:rsidR="0063622B" w:rsidRDefault="0063622B">
            <w:pPr>
              <w:pStyle w:val="Standard"/>
              <w:keepNext w:val="0"/>
              <w:rPr>
                <w:sz w:val="16"/>
                <w:szCs w:val="16"/>
              </w:rPr>
            </w:pPr>
          </w:p>
          <w:p w:rsidR="0063622B" w:rsidRDefault="0063622B">
            <w:pPr>
              <w:pStyle w:val="Standard"/>
              <w:keepNext w:val="0"/>
              <w:rPr>
                <w:sz w:val="16"/>
                <w:szCs w:val="16"/>
              </w:rPr>
            </w:pPr>
          </w:p>
          <w:p w:rsidR="0063622B" w:rsidRDefault="0063622B">
            <w:pPr>
              <w:pStyle w:val="Standard"/>
              <w:keepNext w:val="0"/>
              <w:rPr>
                <w:sz w:val="16"/>
                <w:szCs w:val="16"/>
              </w:rPr>
            </w:pPr>
          </w:p>
        </w:tc>
        <w:tc>
          <w:tcPr>
            <w:tcW w:w="3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rPr>
                <w:sz w:val="16"/>
                <w:szCs w:val="16"/>
              </w:rPr>
            </w:pPr>
          </w:p>
          <w:p w:rsidR="0063622B" w:rsidRDefault="00CF7C42">
            <w:pPr>
              <w:pStyle w:val="Standard"/>
              <w:keepNex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Cuisinier</w:t>
            </w:r>
          </w:p>
          <w:p w:rsidR="0063622B" w:rsidRDefault="00CF7C4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Serveur</w:t>
            </w:r>
          </w:p>
          <w:p w:rsidR="0063622B" w:rsidRDefault="00CF7C4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Couturier</w:t>
            </w:r>
          </w:p>
          <w:p w:rsidR="0063622B" w:rsidRDefault="00CF7C4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Agent d'entretien </w:t>
            </w:r>
            <w:r>
              <w:rPr>
                <w:sz w:val="16"/>
                <w:szCs w:val="16"/>
              </w:rPr>
              <w:t>polyvalent</w:t>
            </w:r>
          </w:p>
          <w:p w:rsidR="0063622B" w:rsidRDefault="0063622B">
            <w:pPr>
              <w:pStyle w:val="Standard"/>
              <w:rPr>
                <w:sz w:val="16"/>
                <w:szCs w:val="16"/>
              </w:rPr>
            </w:pPr>
          </w:p>
          <w:p w:rsidR="0063622B" w:rsidRDefault="0063622B">
            <w:pPr>
              <w:pStyle w:val="Standard"/>
              <w:keepNext w:val="0"/>
              <w:rPr>
                <w:sz w:val="16"/>
                <w:szCs w:val="16"/>
              </w:rPr>
            </w:pPr>
          </w:p>
          <w:p w:rsidR="0063622B" w:rsidRDefault="0063622B">
            <w:pPr>
              <w:pStyle w:val="Standard"/>
              <w:keepNext w:val="0"/>
              <w:rPr>
                <w:sz w:val="16"/>
                <w:szCs w:val="16"/>
              </w:rPr>
            </w:pPr>
          </w:p>
          <w:p w:rsidR="0063622B" w:rsidRDefault="0063622B">
            <w:pPr>
              <w:pStyle w:val="Standard"/>
              <w:keepNext w:val="0"/>
              <w:rPr>
                <w:sz w:val="16"/>
                <w:szCs w:val="16"/>
              </w:rPr>
            </w:pPr>
          </w:p>
          <w:p w:rsidR="0063622B" w:rsidRDefault="0063622B">
            <w:pPr>
              <w:pStyle w:val="Standard"/>
              <w:keepNext w:val="0"/>
              <w:rPr>
                <w:sz w:val="16"/>
                <w:szCs w:val="16"/>
              </w:rPr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hRule="exact" w:val="1088"/>
        </w:trPr>
        <w:tc>
          <w:tcPr>
            <w:tcW w:w="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63622B"/>
        </w:tc>
        <w:tc>
          <w:tcPr>
            <w:tcW w:w="238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</w:pPr>
          </w:p>
        </w:tc>
        <w:tc>
          <w:tcPr>
            <w:tcW w:w="32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CF7C42">
            <w:pPr>
              <w:pStyle w:val="Standard"/>
              <w:keepNext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V.D.M.</w:t>
            </w:r>
          </w:p>
          <w:p w:rsidR="0063622B" w:rsidRDefault="00CF7C42">
            <w:pPr>
              <w:pStyle w:val="Standard"/>
              <w:keepNex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  <w:p w:rsidR="0063622B" w:rsidRDefault="00CF7C4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Français</w:t>
            </w:r>
          </w:p>
          <w:p w:rsidR="0063622B" w:rsidRDefault="00CF7C4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S.V.T.</w:t>
            </w:r>
          </w:p>
          <w:p w:rsidR="0063622B" w:rsidRDefault="0063622B">
            <w:pPr>
              <w:pStyle w:val="Standard"/>
              <w:keepNext w:val="0"/>
              <w:rPr>
                <w:sz w:val="16"/>
                <w:szCs w:val="16"/>
              </w:rPr>
            </w:pPr>
          </w:p>
          <w:p w:rsidR="0063622B" w:rsidRDefault="0063622B">
            <w:pPr>
              <w:pStyle w:val="Standard"/>
              <w:keepNext w:val="0"/>
              <w:rPr>
                <w:sz w:val="16"/>
                <w:szCs w:val="16"/>
              </w:rPr>
            </w:pPr>
          </w:p>
          <w:p w:rsidR="0063622B" w:rsidRDefault="0063622B">
            <w:pPr>
              <w:pStyle w:val="Standard"/>
              <w:keepNext w:val="0"/>
              <w:rPr>
                <w:sz w:val="16"/>
                <w:szCs w:val="16"/>
              </w:rPr>
            </w:pPr>
          </w:p>
          <w:p w:rsidR="0063622B" w:rsidRDefault="0063622B">
            <w:pPr>
              <w:pStyle w:val="Standard"/>
              <w:keepNext w:val="0"/>
              <w:rPr>
                <w:sz w:val="16"/>
                <w:szCs w:val="16"/>
              </w:rPr>
            </w:pPr>
          </w:p>
        </w:tc>
        <w:tc>
          <w:tcPr>
            <w:tcW w:w="32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CF7C42">
            <w:pPr>
              <w:pStyle w:val="Standard"/>
              <w:keepNext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Rechercher les fournisseurs et achats internationaux, mise en valeur des produits en rayon et évaluer financièrement les produits dont les épices. (Vente et cuisinés)</w:t>
            </w:r>
          </w:p>
          <w:p w:rsidR="0063622B" w:rsidRDefault="0063622B">
            <w:pPr>
              <w:pStyle w:val="Standard"/>
              <w:keepNext w:val="0"/>
              <w:rPr>
                <w:sz w:val="16"/>
                <w:szCs w:val="16"/>
              </w:rPr>
            </w:pPr>
          </w:p>
          <w:p w:rsidR="0063622B" w:rsidRDefault="0063622B">
            <w:pPr>
              <w:pStyle w:val="Standard"/>
              <w:keepNext w:val="0"/>
              <w:rPr>
                <w:sz w:val="16"/>
                <w:szCs w:val="16"/>
              </w:rPr>
            </w:pPr>
          </w:p>
          <w:p w:rsidR="0063622B" w:rsidRDefault="0063622B">
            <w:pPr>
              <w:pStyle w:val="Standard"/>
              <w:keepNext w:val="0"/>
              <w:rPr>
                <w:sz w:val="16"/>
                <w:szCs w:val="16"/>
              </w:rPr>
            </w:pPr>
          </w:p>
          <w:p w:rsidR="0063622B" w:rsidRDefault="0063622B">
            <w:pPr>
              <w:pStyle w:val="Standard"/>
              <w:keepNext w:val="0"/>
              <w:rPr>
                <w:sz w:val="16"/>
                <w:szCs w:val="16"/>
              </w:rPr>
            </w:pPr>
          </w:p>
          <w:p w:rsidR="0063622B" w:rsidRDefault="0063622B">
            <w:pPr>
              <w:pStyle w:val="Standard"/>
              <w:keepNext w:val="0"/>
              <w:rPr>
                <w:sz w:val="16"/>
                <w:szCs w:val="16"/>
              </w:rPr>
            </w:pPr>
          </w:p>
        </w:tc>
        <w:tc>
          <w:tcPr>
            <w:tcW w:w="3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rPr>
                <w:sz w:val="16"/>
                <w:szCs w:val="16"/>
              </w:rPr>
            </w:pPr>
          </w:p>
          <w:p w:rsidR="0063622B" w:rsidRDefault="00CF7C42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Acheteur</w:t>
            </w:r>
          </w:p>
          <w:p w:rsidR="0063622B" w:rsidRDefault="00CF7C42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Transporteur</w:t>
            </w:r>
          </w:p>
          <w:p w:rsidR="0063622B" w:rsidRDefault="00CF7C42">
            <w:pPr>
              <w:pStyle w:val="Standard"/>
              <w:keepNex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E.C.M.S.</w:t>
            </w:r>
          </w:p>
          <w:p w:rsidR="0063622B" w:rsidRDefault="00CF7C4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Vendeur</w:t>
            </w:r>
          </w:p>
          <w:p w:rsidR="0063622B" w:rsidRDefault="0063622B">
            <w:pPr>
              <w:pStyle w:val="Standard"/>
              <w:keepNext w:val="0"/>
              <w:rPr>
                <w:sz w:val="16"/>
                <w:szCs w:val="16"/>
              </w:rPr>
            </w:pPr>
          </w:p>
          <w:p w:rsidR="0063622B" w:rsidRDefault="0063622B">
            <w:pPr>
              <w:pStyle w:val="Standard"/>
              <w:keepNext w:val="0"/>
              <w:rPr>
                <w:sz w:val="16"/>
                <w:szCs w:val="16"/>
              </w:rPr>
            </w:pPr>
          </w:p>
          <w:p w:rsidR="0063622B" w:rsidRDefault="0063622B">
            <w:pPr>
              <w:pStyle w:val="Standard"/>
              <w:keepNext w:val="0"/>
              <w:rPr>
                <w:sz w:val="16"/>
                <w:szCs w:val="16"/>
              </w:rPr>
            </w:pPr>
          </w:p>
          <w:p w:rsidR="0063622B" w:rsidRDefault="0063622B">
            <w:pPr>
              <w:pStyle w:val="Standard"/>
              <w:keepNext w:val="0"/>
              <w:rPr>
                <w:sz w:val="16"/>
                <w:szCs w:val="16"/>
              </w:rPr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c>
          <w:tcPr>
            <w:tcW w:w="1045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22B" w:rsidRDefault="0063622B">
            <w:pPr>
              <w:pStyle w:val="Standard"/>
              <w:snapToGrid w:val="0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hRule="exact" w:val="727"/>
        </w:trPr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  <w:ind w:left="113" w:right="113"/>
              <w:rPr>
                <w:smallCaps/>
                <w:sz w:val="24"/>
                <w:szCs w:val="24"/>
                <w:eastAsianLayout w:id="1213406465" w:vert="1" w:vertCompress="1"/>
              </w:rPr>
            </w:pPr>
            <w:r>
              <w:rPr>
                <w:smallCaps/>
                <w:sz w:val="24"/>
                <w:szCs w:val="24"/>
                <w:eastAsianLayout w:id="1213406465" w:vert="1" w:vertCompress="1"/>
              </w:rPr>
              <w:t>Qui ?</w:t>
            </w:r>
          </w:p>
        </w:tc>
        <w:tc>
          <w:tcPr>
            <w:tcW w:w="238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63622B">
            <w:pPr>
              <w:pStyle w:val="Standard"/>
              <w:keepNext w:val="0"/>
              <w:snapToGrid w:val="0"/>
            </w:pP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</w:pPr>
            <w:r>
              <w:t>Niveau de classe concerné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</w:pPr>
            <w:r>
              <w:t>Professeur</w:t>
            </w:r>
          </w:p>
          <w:p w:rsidR="0063622B" w:rsidRDefault="00CF7C42">
            <w:pPr>
              <w:pStyle w:val="Standard"/>
              <w:keepNext w:val="0"/>
            </w:pPr>
            <w:r>
              <w:t>coordonnateur</w:t>
            </w:r>
          </w:p>
        </w:tc>
        <w:tc>
          <w:tcPr>
            <w:tcW w:w="26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</w:pPr>
            <w:r>
              <w:t>Autres professeurs associés au projet</w:t>
            </w:r>
          </w:p>
        </w:tc>
        <w:tc>
          <w:tcPr>
            <w:tcW w:w="1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</w:pPr>
            <w:r>
              <w:t>Autres intervenants</w:t>
            </w:r>
          </w:p>
        </w:tc>
        <w:tc>
          <w:tcPr>
            <w:tcW w:w="2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</w:pPr>
            <w:r>
              <w:t>Organismes partenaires</w:t>
            </w: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hRule="exact" w:val="875"/>
        </w:trPr>
        <w:tc>
          <w:tcPr>
            <w:tcW w:w="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63622B"/>
        </w:tc>
        <w:tc>
          <w:tcPr>
            <w:tcW w:w="238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  <w:p w:rsidR="0063622B" w:rsidRDefault="00CF7C42">
            <w:pPr>
              <w:pStyle w:val="Standard"/>
              <w:keepNext w:val="0"/>
            </w:pPr>
            <w:r>
              <w:t>5e – 4e – 3e</w:t>
            </w:r>
          </w:p>
          <w:p w:rsidR="0063622B" w:rsidRDefault="00CF7C42">
            <w:pPr>
              <w:pStyle w:val="Standard"/>
              <w:keepNext w:val="0"/>
              <w:jc w:val="left"/>
            </w:pPr>
            <w:r>
              <w:t>Invitation aux Invitation 6e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CF7C42">
            <w:pPr>
              <w:pStyle w:val="Standard"/>
              <w:keepNext w:val="0"/>
              <w:snapToGrid w:val="0"/>
              <w:jc w:val="left"/>
            </w:pPr>
            <w:r>
              <w:t>Directrice S.E.G.P.A. Mme Sylvie Mellet</w:t>
            </w:r>
          </w:p>
          <w:p w:rsidR="0063622B" w:rsidRDefault="0063622B">
            <w:pPr>
              <w:pStyle w:val="Standard"/>
              <w:keepNext w:val="0"/>
              <w:jc w:val="left"/>
            </w:pPr>
          </w:p>
          <w:p w:rsidR="0063622B" w:rsidRDefault="0063622B">
            <w:pPr>
              <w:pStyle w:val="Standard"/>
              <w:keepNext w:val="0"/>
              <w:jc w:val="left"/>
            </w:pPr>
          </w:p>
        </w:tc>
        <w:tc>
          <w:tcPr>
            <w:tcW w:w="26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CF7C42">
            <w:pPr>
              <w:pStyle w:val="Standard"/>
              <w:keepNext w:val="0"/>
              <w:snapToGrid w:val="0"/>
              <w:jc w:val="left"/>
            </w:pPr>
            <w:r>
              <w:t xml:space="preserve">X Habitat, </w:t>
            </w:r>
            <w:r>
              <w:t>Mmes Dauguet, Madec, Chasles, Lerat, Bertails</w:t>
            </w:r>
          </w:p>
          <w:p w:rsidR="0063622B" w:rsidRDefault="0063622B">
            <w:pPr>
              <w:pStyle w:val="Standard"/>
              <w:snapToGrid w:val="0"/>
              <w:jc w:val="left"/>
            </w:pPr>
          </w:p>
          <w:p w:rsidR="0063622B" w:rsidRDefault="0063622B">
            <w:pPr>
              <w:pStyle w:val="Standard"/>
              <w:keepNext w:val="0"/>
              <w:jc w:val="left"/>
            </w:pPr>
          </w:p>
          <w:p w:rsidR="0063622B" w:rsidRDefault="0063622B">
            <w:pPr>
              <w:pStyle w:val="Standard"/>
              <w:keepNext w:val="0"/>
              <w:jc w:val="left"/>
            </w:pPr>
          </w:p>
        </w:tc>
        <w:tc>
          <w:tcPr>
            <w:tcW w:w="1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CF7C42">
            <w:pPr>
              <w:pStyle w:val="Standard"/>
              <w:keepNext w:val="0"/>
              <w:snapToGrid w:val="0"/>
              <w:jc w:val="left"/>
            </w:pPr>
            <w:r>
              <w:t>Parents d'élèves</w:t>
            </w:r>
          </w:p>
          <w:p w:rsidR="0063622B" w:rsidRDefault="0063622B">
            <w:pPr>
              <w:pStyle w:val="Standard"/>
              <w:keepNext w:val="0"/>
              <w:jc w:val="left"/>
            </w:pPr>
          </w:p>
          <w:p w:rsidR="0063622B" w:rsidRDefault="0063622B">
            <w:pPr>
              <w:pStyle w:val="Standard"/>
              <w:keepNext w:val="0"/>
              <w:jc w:val="left"/>
            </w:pPr>
          </w:p>
        </w:tc>
        <w:tc>
          <w:tcPr>
            <w:tcW w:w="2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CF7C42">
            <w:pPr>
              <w:pStyle w:val="Standard"/>
              <w:keepNext w:val="0"/>
              <w:snapToGrid w:val="0"/>
              <w:jc w:val="left"/>
            </w:pPr>
            <w:r>
              <w:t>Cœur de France, Cœur d’Afrique.</w:t>
            </w:r>
          </w:p>
          <w:p w:rsidR="0063622B" w:rsidRDefault="00CF7C42">
            <w:pPr>
              <w:pStyle w:val="Standard"/>
              <w:snapToGrid w:val="0"/>
              <w:jc w:val="left"/>
            </w:pPr>
            <w:r>
              <w:t>Équipage d'une 4L</w:t>
            </w:r>
          </w:p>
          <w:p w:rsidR="0063622B" w:rsidRDefault="0063622B">
            <w:pPr>
              <w:pStyle w:val="Standard"/>
              <w:keepNext w:val="0"/>
              <w:jc w:val="left"/>
            </w:pPr>
          </w:p>
          <w:p w:rsidR="0063622B" w:rsidRDefault="0063622B">
            <w:pPr>
              <w:pStyle w:val="Standard"/>
              <w:keepNext w:val="0"/>
              <w:jc w:val="left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45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22B" w:rsidRDefault="0063622B">
            <w:pPr>
              <w:pStyle w:val="Standard"/>
              <w:snapToGrid w:val="0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cantSplit/>
          <w:trHeight w:val="105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Heading5"/>
              <w:rPr>
                <w:sz w:val="20"/>
                <w:eastAsianLayout w:id="1213406466" w:vert="1" w:vertCompress="1"/>
              </w:rPr>
            </w:pPr>
            <w:r>
              <w:rPr>
                <w:sz w:val="20"/>
                <w:eastAsianLayout w:id="1213406466" w:vert="1" w:vertCompress="1"/>
              </w:rPr>
              <w:t>Quand ?</w:t>
            </w:r>
          </w:p>
        </w:tc>
        <w:tc>
          <w:tcPr>
            <w:tcW w:w="238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</w:pP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</w:pPr>
            <w:r>
              <w:t>Situation dans l’année</w:t>
            </w:r>
          </w:p>
        </w:tc>
        <w:tc>
          <w:tcPr>
            <w:tcW w:w="8071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Heading1"/>
              <w:keepNext w:val="0"/>
              <w:spacing w:after="120"/>
            </w:pPr>
            <w:r>
              <w:t>Année scolaire :</w:t>
            </w:r>
          </w:p>
          <w:tbl>
            <w:tblPr>
              <w:tblW w:w="7475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746"/>
              <w:gridCol w:w="746"/>
              <w:gridCol w:w="746"/>
              <w:gridCol w:w="746"/>
              <w:gridCol w:w="746"/>
              <w:gridCol w:w="747"/>
              <w:gridCol w:w="747"/>
              <w:gridCol w:w="747"/>
              <w:gridCol w:w="747"/>
              <w:gridCol w:w="757"/>
            </w:tblGrid>
            <w:tr w:rsidR="0063622B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3622B" w:rsidRDefault="00CF7C42">
                  <w:pPr>
                    <w:pStyle w:val="Standard"/>
                    <w:keepNext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Sept.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3622B" w:rsidRDefault="00CF7C42">
                  <w:pPr>
                    <w:pStyle w:val="Standard"/>
                    <w:keepNext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Oct.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3622B" w:rsidRDefault="00CF7C42">
                  <w:pPr>
                    <w:pStyle w:val="Standard"/>
                    <w:keepNext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Nov.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3622B" w:rsidRDefault="00CF7C42">
                  <w:pPr>
                    <w:pStyle w:val="Standard"/>
                    <w:keepNext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Déc.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3622B" w:rsidRDefault="00CF7C42">
                  <w:pPr>
                    <w:pStyle w:val="Standard"/>
                    <w:keepNext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Janv.</w:t>
                  </w:r>
                </w:p>
              </w:tc>
              <w:tc>
                <w:tcPr>
                  <w:tcW w:w="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3622B" w:rsidRDefault="00CF7C42">
                  <w:pPr>
                    <w:pStyle w:val="Standard"/>
                    <w:keepNext w:val="0"/>
                    <w:shd w:val="clear" w:color="auto" w:fill="FF99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Fév.</w:t>
                  </w:r>
                </w:p>
              </w:tc>
              <w:tc>
                <w:tcPr>
                  <w:tcW w:w="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3622B" w:rsidRDefault="00CF7C42">
                  <w:pPr>
                    <w:pStyle w:val="Standard"/>
                    <w:keepNext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Mars</w:t>
                  </w:r>
                </w:p>
              </w:tc>
              <w:tc>
                <w:tcPr>
                  <w:tcW w:w="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3622B" w:rsidRDefault="00CF7C42">
                  <w:pPr>
                    <w:pStyle w:val="Standard"/>
                    <w:keepNext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Avril</w:t>
                  </w:r>
                </w:p>
              </w:tc>
              <w:tc>
                <w:tcPr>
                  <w:tcW w:w="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3622B" w:rsidRDefault="00CF7C42">
                  <w:pPr>
                    <w:pStyle w:val="Standard"/>
                    <w:keepNext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Mai</w:t>
                  </w:r>
                </w:p>
              </w:tc>
              <w:tc>
                <w:tcPr>
                  <w:tcW w:w="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3622B" w:rsidRDefault="00CF7C42">
                  <w:pPr>
                    <w:pStyle w:val="Standard"/>
                    <w:keepNext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Juin</w:t>
                  </w:r>
                </w:p>
              </w:tc>
            </w:tr>
          </w:tbl>
          <w:p w:rsidR="0063622B" w:rsidRDefault="0063622B"/>
        </w:tc>
      </w:tr>
      <w:tr w:rsidR="0063622B" w:rsidTr="0063622B">
        <w:tblPrEx>
          <w:tblCellMar>
            <w:top w:w="0" w:type="dxa"/>
            <w:bottom w:w="0" w:type="dxa"/>
          </w:tblCellMar>
        </w:tblPrEx>
        <w:tc>
          <w:tcPr>
            <w:tcW w:w="1045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22B" w:rsidRDefault="0063622B">
            <w:pPr>
              <w:pStyle w:val="Standard"/>
              <w:snapToGrid w:val="0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22B" w:rsidRDefault="00CF7C42">
            <w:pPr>
              <w:pStyle w:val="Standard"/>
              <w:keepNext w:val="0"/>
              <w:ind w:left="113" w:right="113"/>
              <w:rPr>
                <w:smallCaps/>
                <w:sz w:val="22"/>
                <w:szCs w:val="22"/>
                <w:eastAsianLayout w:id="1213406467" w:vert="1" w:vertCompress="1"/>
              </w:rPr>
            </w:pPr>
            <w:r>
              <w:rPr>
                <w:smallCaps/>
                <w:sz w:val="22"/>
                <w:szCs w:val="22"/>
                <w:eastAsianLayout w:id="1213406467" w:vert="1" w:vertCompress="1"/>
              </w:rPr>
              <w:t>OÙ ?</w:t>
            </w:r>
          </w:p>
        </w:tc>
        <w:tc>
          <w:tcPr>
            <w:tcW w:w="238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63622B">
            <w:pPr>
              <w:pStyle w:val="Standard"/>
              <w:keepNext w:val="0"/>
              <w:snapToGrid w:val="0"/>
            </w:pPr>
          </w:p>
        </w:tc>
        <w:tc>
          <w:tcPr>
            <w:tcW w:w="32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</w:pPr>
            <w:r>
              <w:t xml:space="preserve">A l’intérieur du </w:t>
            </w:r>
            <w:r>
              <w:t>collège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3333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  <w:snapToGrid w:val="0"/>
            </w:pPr>
            <w:r>
              <w:t>X</w:t>
            </w:r>
          </w:p>
        </w:tc>
        <w:tc>
          <w:tcPr>
            <w:tcW w:w="6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  <w:snapToGrid w:val="0"/>
              <w:jc w:val="left"/>
            </w:pPr>
            <w:r>
              <w:t>Dans les ateliers et en classes</w:t>
            </w: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22B" w:rsidRDefault="0063622B"/>
        </w:tc>
        <w:tc>
          <w:tcPr>
            <w:tcW w:w="238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63622B">
            <w:pPr>
              <w:pStyle w:val="Standard"/>
              <w:keepNext w:val="0"/>
              <w:snapToGrid w:val="0"/>
            </w:pPr>
          </w:p>
        </w:tc>
        <w:tc>
          <w:tcPr>
            <w:tcW w:w="32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</w:pPr>
            <w:r>
              <w:t>A l’extérieur du collège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63622B">
            <w:pPr>
              <w:pStyle w:val="Standard"/>
              <w:keepNext w:val="0"/>
              <w:snapToGrid w:val="0"/>
            </w:pPr>
          </w:p>
        </w:tc>
        <w:tc>
          <w:tcPr>
            <w:tcW w:w="6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  <w:snapToGrid w:val="0"/>
              <w:jc w:val="left"/>
            </w:pPr>
            <w:r>
              <w:t>Selon les visites proposées</w:t>
            </w: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c>
          <w:tcPr>
            <w:tcW w:w="1045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22B" w:rsidRDefault="0063622B">
            <w:pPr>
              <w:pStyle w:val="Standard"/>
              <w:snapToGrid w:val="0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22B" w:rsidRDefault="00CF7C42">
            <w:pPr>
              <w:pStyle w:val="Standard"/>
              <w:keepNext w:val="0"/>
              <w:ind w:left="113" w:right="113"/>
              <w:rPr>
                <w:smallCaps/>
                <w:szCs w:val="22"/>
                <w:eastAsianLayout w:id="1213406468" w:vert="1" w:vertCompress="1"/>
              </w:rPr>
            </w:pPr>
            <w:r>
              <w:rPr>
                <w:smallCaps/>
                <w:szCs w:val="22"/>
                <w:eastAsianLayout w:id="1213406468" w:vert="1" w:vertCompress="1"/>
              </w:rPr>
              <w:t>Comment ?</w:t>
            </w:r>
          </w:p>
        </w:tc>
        <w:tc>
          <w:tcPr>
            <w:tcW w:w="238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</w:pPr>
          </w:p>
        </w:tc>
        <w:tc>
          <w:tcPr>
            <w:tcW w:w="973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Heading1"/>
              <w:keepNext w:val="0"/>
            </w:pPr>
            <w:r>
              <w:t>Moyens matériels mis en œuvre sur le plateau technique</w:t>
            </w: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22B" w:rsidRDefault="0063622B"/>
        </w:tc>
        <w:tc>
          <w:tcPr>
            <w:tcW w:w="238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</w:pPr>
          </w:p>
        </w:tc>
        <w:tc>
          <w:tcPr>
            <w:tcW w:w="973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  <w:p w:rsidR="0063622B" w:rsidRDefault="0063622B">
            <w:pPr>
              <w:pStyle w:val="Standard"/>
              <w:keepNext w:val="0"/>
              <w:jc w:val="left"/>
            </w:pPr>
          </w:p>
          <w:p w:rsidR="0063622B" w:rsidRDefault="0063622B">
            <w:pPr>
              <w:pStyle w:val="Standard"/>
              <w:keepNext w:val="0"/>
              <w:jc w:val="left"/>
            </w:pPr>
          </w:p>
        </w:tc>
      </w:tr>
    </w:tbl>
    <w:p w:rsidR="0063622B" w:rsidRDefault="0063622B">
      <w:pPr>
        <w:pStyle w:val="Standard"/>
        <w:keepNext w:val="0"/>
        <w:jc w:val="left"/>
      </w:pPr>
    </w:p>
    <w:p w:rsidR="0063622B" w:rsidRDefault="0063622B">
      <w:pPr>
        <w:pStyle w:val="Standard"/>
        <w:keepNext w:val="0"/>
        <w:jc w:val="left"/>
      </w:pPr>
    </w:p>
    <w:p w:rsidR="0063622B" w:rsidRDefault="0063622B">
      <w:pPr>
        <w:pStyle w:val="Standard"/>
        <w:pageBreakBefore/>
        <w:jc w:val="left"/>
      </w:pPr>
      <w:r w:rsidRPr="0063622B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dre1" o:spid="_x0000_s1027" type="#_x0000_t202" style="position:absolute;margin-left:59.65pt;margin-top:13.05pt;width:378.7pt;height:36.7pt;z-index:251659776;visibility:visible;mso-wrap-style:none" strokeweight=".18mm">
            <v:shadow on="t" origin="-.5,-.5" offset="2.12mm,2.12mm"/>
            <v:textbox style="mso-rotate-with-shape:t" inset="2.63mm,1.36mm,2.63mm,1.36mm">
              <w:txbxContent>
                <w:p w:rsidR="0063622B" w:rsidRDefault="00CF7C42">
                  <w:pPr>
                    <w:pStyle w:val="Standard"/>
                    <w:spacing w:before="120"/>
                    <w:rPr>
                      <w:rFonts w:ascii="Comic Sans MS" w:hAnsi="Comic Sans MS" w:cs="Comic Sans MS"/>
                      <w:b w:val="0"/>
                      <w:bCs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b w:val="0"/>
                      <w:bCs/>
                      <w:sz w:val="28"/>
                      <w:szCs w:val="28"/>
                    </w:rPr>
                    <w:t>VALIDATION  du  PROJET - EPI</w:t>
                  </w:r>
                </w:p>
              </w:txbxContent>
            </v:textbox>
            <w10:wrap type="square"/>
          </v:shape>
        </w:pict>
      </w:r>
    </w:p>
    <w:p w:rsidR="0063622B" w:rsidRDefault="0063622B">
      <w:pPr>
        <w:pStyle w:val="Standard"/>
        <w:keepNext w:val="0"/>
        <w:jc w:val="left"/>
      </w:pPr>
    </w:p>
    <w:p w:rsidR="0063622B" w:rsidRDefault="0063622B">
      <w:pPr>
        <w:pStyle w:val="Standard"/>
        <w:keepNext w:val="0"/>
        <w:jc w:val="left"/>
      </w:pPr>
    </w:p>
    <w:p w:rsidR="0063622B" w:rsidRDefault="0063622B">
      <w:pPr>
        <w:pStyle w:val="Standard"/>
        <w:keepNext w:val="0"/>
        <w:jc w:val="left"/>
      </w:pPr>
    </w:p>
    <w:p w:rsidR="0063622B" w:rsidRDefault="0063622B">
      <w:pPr>
        <w:pStyle w:val="Standard"/>
        <w:keepNext w:val="0"/>
        <w:jc w:val="left"/>
      </w:pPr>
      <w:r w:rsidRPr="0063622B">
        <w:pict>
          <v:shape id="Cadre2" o:spid="_x0000_s1028" type="#_x0000_t202" style="position:absolute;margin-left:5.45pt;margin-top:3.85pt;width:1.15pt;height:1.65pt;z-index:251654656;visibility:visible;mso-wrap-style:none" stroked="f">
            <v:textbox style="mso-rotate-with-shape:t;mso-fit-shape-to-text:t" inset="0,0,0,0">
              <w:txbxContent>
                <w:tbl>
                  <w:tblPr>
                    <w:tblW w:w="9945" w:type="dxa"/>
                    <w:tblInd w:w="6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35"/>
                    <w:gridCol w:w="9410"/>
                  </w:tblGrid>
                  <w:tr w:rsidR="0063622B" w:rsidTr="006362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674"/>
                    </w:trPr>
                    <w:tc>
                      <w:tcPr>
                        <w:tcW w:w="5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63622B" w:rsidRDefault="00CF7C42">
                        <w:pPr>
                          <w:pStyle w:val="Standard"/>
                          <w:spacing w:before="120"/>
                          <w:rPr>
                            <w:rFonts w:ascii="Comic Sans MS" w:hAnsi="Comic Sans MS" w:cs="Comic Sans MS"/>
                            <w:b w:val="0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 w:cs="Comic Sans MS"/>
                            <w:b w:val="0"/>
                            <w:bCs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9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63622B" w:rsidRDefault="00CF7C42">
                        <w:pPr>
                          <w:pStyle w:val="Standard"/>
                          <w:spacing w:before="120"/>
                        </w:pPr>
                        <w:r>
                          <w:rPr>
                            <w:b w:val="0"/>
                            <w:bCs/>
                            <w:i/>
                            <w:iCs/>
                            <w:sz w:val="32"/>
                            <w:szCs w:val="32"/>
                            <w:u w:val="single"/>
                          </w:rPr>
                          <w:t xml:space="preserve">Au départ du projet </w:t>
                        </w:r>
                        <w:r>
                          <w:rPr>
                            <w:b w:val="0"/>
                            <w:bCs/>
                            <w:i/>
                            <w:sz w:val="32"/>
                            <w:szCs w:val="32"/>
                            <w:u w:val="single"/>
                          </w:rPr>
                          <w:t>- EPI</w:t>
                        </w:r>
                        <w:r>
                          <w:rPr>
                            <w:b w:val="0"/>
                            <w:bCs/>
                            <w:sz w:val="32"/>
                            <w:szCs w:val="32"/>
                          </w:rPr>
                          <w:t xml:space="preserve">              </w:t>
                        </w:r>
                        <w:r>
                          <w:rPr>
                            <w:rFonts w:ascii="Comic Sans MS" w:hAnsi="Comic Sans MS" w:cs="Comic Sans MS"/>
                            <w:b w:val="0"/>
                            <w:bCs/>
                          </w:rPr>
                          <w:t>pour VALIDATION</w:t>
                        </w:r>
                      </w:p>
                    </w:tc>
                  </w:tr>
                </w:tbl>
                <w:p w:rsidR="0063622B" w:rsidRDefault="00CF7C42">
                  <w:pPr>
                    <w:pStyle w:val="Standard"/>
                  </w:pPr>
                  <w:r>
                    <w:t xml:space="preserve">Éléments d’appréciation </w:t>
                  </w:r>
                  <w:r>
                    <w:rPr>
                      <w:rFonts w:ascii="Comic Sans MS" w:hAnsi="Comic Sans MS" w:cs="Comic Sans MS"/>
                      <w:b w:val="0"/>
                      <w:bCs/>
                      <w:sz w:val="22"/>
                      <w:szCs w:val="22"/>
                    </w:rPr>
                    <w:t xml:space="preserve">oui non </w:t>
                  </w:r>
                  <w:r>
                    <w:t xml:space="preserve">Intérêt du projet Faisabilité du projet </w:t>
                  </w:r>
                  <w:r>
                    <w:rPr>
                      <w:rFonts w:ascii="Comic Sans MS" w:hAnsi="Comic Sans MS" w:cs="Comic Sans MS"/>
                    </w:rPr>
                    <w:t>Cohérence de la durée</w:t>
                  </w:r>
                </w:p>
                <w:p w:rsidR="0063622B" w:rsidRDefault="00CF7C42">
                  <w:pPr>
                    <w:pStyle w:val="Standard"/>
                    <w:keepNext w:val="0"/>
                    <w:numPr>
                      <w:ilvl w:val="0"/>
                      <w:numId w:val="7"/>
                    </w:numPr>
                    <w:jc w:val="left"/>
                    <w:outlineLvl w:val="9"/>
                    <w:rPr>
                      <w:rFonts w:ascii="Comic Sans MS" w:hAnsi="Comic Sans MS" w:cs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 w:cs="Comic Sans MS"/>
                      <w:sz w:val="22"/>
                      <w:szCs w:val="22"/>
                    </w:rPr>
                    <w:t>Le volume horaire est pertinent au regard des objectifs et contenus</w:t>
                  </w:r>
                </w:p>
                <w:p w:rsidR="0063622B" w:rsidRDefault="00CF7C42">
                  <w:pPr>
                    <w:pStyle w:val="Standard"/>
                    <w:keepNext w:val="0"/>
                    <w:numPr>
                      <w:ilvl w:val="0"/>
                      <w:numId w:val="8"/>
                    </w:numPr>
                    <w:jc w:val="left"/>
                    <w:outlineLvl w:val="9"/>
                    <w:rPr>
                      <w:rFonts w:ascii="Comic Sans MS" w:hAnsi="Comic Sans MS" w:cs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 w:cs="Comic Sans MS"/>
                      <w:sz w:val="22"/>
                      <w:szCs w:val="22"/>
                    </w:rPr>
                    <w:t>Les objectifs sont conformes aux compétences visées</w:t>
                  </w:r>
                </w:p>
                <w:p w:rsidR="0063622B" w:rsidRDefault="00CF7C42">
                  <w:pPr>
                    <w:pStyle w:val="Standard"/>
                    <w:keepNext w:val="0"/>
                    <w:numPr>
                      <w:ilvl w:val="0"/>
                      <w:numId w:val="2"/>
                    </w:numPr>
                    <w:jc w:val="left"/>
                    <w:outlineLvl w:val="9"/>
                    <w:rPr>
                      <w:rFonts w:ascii="Comic Sans MS" w:hAnsi="Comic Sans MS" w:cs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 w:cs="Comic Sans MS"/>
                      <w:sz w:val="22"/>
                      <w:szCs w:val="22"/>
                    </w:rPr>
                    <w:t>Le projet p</w:t>
                  </w:r>
                  <w:r>
                    <w:rPr>
                      <w:rFonts w:ascii="Comic Sans MS" w:hAnsi="Comic Sans MS" w:cs="Comic Sans MS"/>
                      <w:sz w:val="22"/>
                      <w:szCs w:val="22"/>
                    </w:rPr>
                    <w:t>ermet une participation non artificielle de disciplines d’enseignement général</w:t>
                  </w:r>
                </w:p>
                <w:p w:rsidR="0063622B" w:rsidRDefault="00CF7C42">
                  <w:pPr>
                    <w:pStyle w:val="Standard"/>
                    <w:keepNext w:val="0"/>
                    <w:numPr>
                      <w:ilvl w:val="0"/>
                      <w:numId w:val="2"/>
                    </w:numPr>
                    <w:jc w:val="left"/>
                    <w:outlineLvl w:val="9"/>
                    <w:rPr>
                      <w:rFonts w:ascii="Comic Sans MS" w:hAnsi="Comic Sans MS" w:cs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 w:cs="Comic Sans MS"/>
                      <w:sz w:val="22"/>
                      <w:szCs w:val="22"/>
                    </w:rPr>
                    <w:t>Le projet bénéficie d’un partenariat avec un professionnel, une entreprise, un tuteur, …</w:t>
                  </w:r>
                </w:p>
                <w:p w:rsidR="0063622B" w:rsidRDefault="00CF7C42">
                  <w:pPr>
                    <w:pStyle w:val="Standard"/>
                    <w:keepNext w:val="0"/>
                    <w:numPr>
                      <w:ilvl w:val="0"/>
                      <w:numId w:val="2"/>
                    </w:numPr>
                    <w:jc w:val="left"/>
                    <w:outlineLvl w:val="9"/>
                    <w:rPr>
                      <w:rFonts w:ascii="Comic Sans MS" w:hAnsi="Comic Sans MS" w:cs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 w:cs="Comic Sans MS"/>
                      <w:sz w:val="22"/>
                      <w:szCs w:val="22"/>
                    </w:rPr>
                    <w:t>Le projet est réalisable :</w:t>
                  </w:r>
                </w:p>
                <w:p w:rsidR="0063622B" w:rsidRDefault="00CF7C42">
                  <w:pPr>
                    <w:pStyle w:val="Standard"/>
                  </w:pPr>
                  <w:r>
                    <w:t xml:space="preserve">         Durée, niveau de difficulté pour les élèves, degré d</w:t>
                  </w:r>
                  <w:r>
                    <w:t>’investissement des enseignants …</w:t>
                  </w:r>
                </w:p>
                <w:p w:rsidR="0063622B" w:rsidRDefault="00CF7C42">
                  <w:pPr>
                    <w:pStyle w:val="Standard"/>
                    <w:keepNext w:val="0"/>
                    <w:numPr>
                      <w:ilvl w:val="0"/>
                      <w:numId w:val="2"/>
                    </w:numPr>
                    <w:jc w:val="left"/>
                    <w:outlineLvl w:val="9"/>
                    <w:rPr>
                      <w:rFonts w:ascii="Comic Sans MS" w:hAnsi="Comic Sans MS" w:cs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 w:cs="Comic Sans MS"/>
                      <w:sz w:val="22"/>
                      <w:szCs w:val="22"/>
                    </w:rPr>
                    <w:t>Le projet permet de développer des compétences du socle commun</w:t>
                  </w:r>
                </w:p>
                <w:p w:rsidR="0063622B" w:rsidRDefault="00CF7C42">
                  <w:pPr>
                    <w:pStyle w:val="Standard"/>
                    <w:keepNext w:val="0"/>
                    <w:numPr>
                      <w:ilvl w:val="0"/>
                      <w:numId w:val="2"/>
                    </w:numPr>
                    <w:jc w:val="left"/>
                    <w:outlineLvl w:val="9"/>
                    <w:rPr>
                      <w:rFonts w:ascii="Comic Sans MS" w:hAnsi="Comic Sans MS" w:cs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 w:cs="Comic Sans MS"/>
                      <w:sz w:val="22"/>
                      <w:szCs w:val="22"/>
                    </w:rPr>
                    <w:t>Le projet se traduit par des activités à caractère professionnel</w:t>
                  </w:r>
                </w:p>
                <w:p w:rsidR="0063622B" w:rsidRDefault="00CF7C42">
                  <w:pPr>
                    <w:pStyle w:val="Standard"/>
                    <w:keepNext w:val="0"/>
                    <w:numPr>
                      <w:ilvl w:val="0"/>
                      <w:numId w:val="2"/>
                    </w:numPr>
                    <w:jc w:val="left"/>
                    <w:outlineLvl w:val="9"/>
                    <w:rPr>
                      <w:rFonts w:ascii="Comic Sans MS" w:hAnsi="Comic Sans MS" w:cs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 w:cs="Comic Sans MS"/>
                      <w:sz w:val="22"/>
                      <w:szCs w:val="22"/>
                    </w:rPr>
                    <w:t>Le projet favorise la découverte des métiers et des formations</w:t>
                  </w:r>
                </w:p>
              </w:txbxContent>
            </v:textbox>
            <w10:wrap type="square"/>
          </v:shape>
        </w:pict>
      </w:r>
    </w:p>
    <w:p w:rsidR="0063622B" w:rsidRDefault="0063622B">
      <w:pPr>
        <w:pStyle w:val="Standard"/>
        <w:keepNext w:val="0"/>
        <w:jc w:val="left"/>
      </w:pPr>
    </w:p>
    <w:p w:rsidR="0063622B" w:rsidRDefault="0063622B">
      <w:pPr>
        <w:pStyle w:val="Standard"/>
        <w:keepNext w:val="0"/>
        <w:jc w:val="left"/>
        <w:rPr>
          <w:rFonts w:ascii="Comic Sans MS" w:hAnsi="Comic Sans MS" w:cs="Comic Sans MS"/>
          <w:b w:val="0"/>
          <w:bCs/>
          <w:i/>
          <w:iCs/>
          <w:szCs w:val="32"/>
        </w:rPr>
      </w:pPr>
      <w:r w:rsidRPr="0063622B">
        <w:rPr>
          <w:rFonts w:ascii="Comic Sans MS" w:hAnsi="Comic Sans MS" w:cs="Comic Sans MS"/>
          <w:bCs/>
          <w:i/>
          <w:iCs/>
          <w:szCs w:val="32"/>
        </w:rPr>
        <w:pict>
          <v:shape id="_x0000_s1029" style="position:absolute;margin-left:300pt;margin-top:25.45pt;width:36pt;height:18.05pt;z-index:251660800;visibility:visible" coordsize="21600,21600" o:spt="100" adj="-11796480,,5400" path="m,5400r16200,l16200,r5400,10800l16200,21600r,-5400l,16200xe" strokeweight=".26mm">
            <v:stroke joinstyle="miter"/>
            <v:formulas/>
            <v:path o:connecttype="custom" o:connectlocs="228780,0;457559,114480;228780,228960;0,114480" o:connectangles="270,0,90,180" textboxrect="0,5400,18900,16200"/>
            <v:textbox style="mso-rotate-with-shape:t" inset="4.41mm,2.29mm,4.41mm,2.29mm">
              <w:txbxContent>
                <w:p w:rsidR="0063622B" w:rsidRDefault="0063622B"/>
              </w:txbxContent>
            </v:textbox>
          </v:shape>
        </w:pict>
      </w:r>
    </w:p>
    <w:p w:rsidR="0063622B" w:rsidRDefault="0063622B">
      <w:pPr>
        <w:pStyle w:val="Standard"/>
        <w:keepNext w:val="0"/>
        <w:jc w:val="left"/>
        <w:sectPr w:rsidR="0063622B">
          <w:pgSz w:w="11906" w:h="16838"/>
          <w:pgMar w:top="794" w:right="851" w:bottom="794" w:left="851" w:header="720" w:footer="720" w:gutter="0"/>
          <w:cols w:space="720"/>
          <w:titlePg/>
        </w:sectPr>
      </w:pPr>
    </w:p>
    <w:p w:rsidR="0063622B" w:rsidRDefault="0063622B">
      <w:pPr>
        <w:pStyle w:val="Standard"/>
        <w:keepNext w:val="0"/>
        <w:jc w:val="left"/>
      </w:pPr>
    </w:p>
    <w:tbl>
      <w:tblPr>
        <w:tblW w:w="15364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22"/>
        <w:gridCol w:w="3685"/>
        <w:gridCol w:w="3280"/>
        <w:gridCol w:w="3477"/>
      </w:tblGrid>
      <w:tr w:rsidR="0063622B" w:rsidTr="0063622B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Heading4"/>
            </w:pPr>
            <w:r>
              <w:t xml:space="preserve">Activités de </w:t>
            </w:r>
            <w:r>
              <w:t>référence</w:t>
            </w:r>
          </w:p>
        </w:tc>
        <w:tc>
          <w:tcPr>
            <w:tcW w:w="10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63622B">
            <w:pPr>
              <w:pStyle w:val="Standard"/>
              <w:keepNext w:val="0"/>
              <w:snapToGrid w:val="0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Activités/Taches du projet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Activités pédagogiques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Connaissances associées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</w:pPr>
            <w:r>
              <w:t>Mise en relation avec les compétences du socle commun</w:t>
            </w: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hRule="exact" w:val="718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  <w:p w:rsidR="0063622B" w:rsidRDefault="00CF7C42">
            <w:pPr>
              <w:pStyle w:val="Standard"/>
              <w:snapToGrid w:val="0"/>
              <w:jc w:val="left"/>
            </w:pPr>
            <w:r>
              <w:t>Français :</w:t>
            </w:r>
          </w:p>
          <w:p w:rsidR="0063622B" w:rsidRDefault="00CF7C42" w:rsidP="0063622B">
            <w:pPr>
              <w:pStyle w:val="Standard"/>
              <w:numPr>
                <w:ilvl w:val="0"/>
                <w:numId w:val="9"/>
              </w:numPr>
              <w:snapToGrid w:val="0"/>
              <w:jc w:val="left"/>
            </w:pPr>
            <w:r>
              <w:t>Contes du Maghreb.</w:t>
            </w:r>
          </w:p>
          <w:p w:rsidR="0063622B" w:rsidRDefault="00CF7C42" w:rsidP="0063622B">
            <w:pPr>
              <w:pStyle w:val="Standard"/>
              <w:numPr>
                <w:ilvl w:val="0"/>
                <w:numId w:val="9"/>
              </w:numPr>
              <w:snapToGrid w:val="0"/>
              <w:jc w:val="left"/>
            </w:pPr>
            <w:r>
              <w:t>Carnet de voyage.</w:t>
            </w:r>
          </w:p>
          <w:p w:rsidR="0063622B" w:rsidRDefault="00CF7C42" w:rsidP="0063622B">
            <w:pPr>
              <w:pStyle w:val="Standard"/>
              <w:numPr>
                <w:ilvl w:val="0"/>
                <w:numId w:val="9"/>
              </w:numPr>
              <w:snapToGrid w:val="0"/>
              <w:jc w:val="left"/>
            </w:pPr>
            <w:r>
              <w:t>Lecture documentaire.</w:t>
            </w:r>
          </w:p>
          <w:p w:rsidR="0063622B" w:rsidRDefault="00CF7C42" w:rsidP="0063622B">
            <w:pPr>
              <w:pStyle w:val="Standard"/>
              <w:numPr>
                <w:ilvl w:val="0"/>
                <w:numId w:val="9"/>
              </w:numPr>
              <w:snapToGrid w:val="0"/>
              <w:jc w:val="left"/>
            </w:pPr>
            <w:r>
              <w:t>Carnet de recettes.</w:t>
            </w:r>
          </w:p>
          <w:p w:rsidR="0063622B" w:rsidRDefault="00CF7C42">
            <w:pPr>
              <w:pStyle w:val="Standard"/>
              <w:snapToGrid w:val="0"/>
              <w:jc w:val="left"/>
            </w:pPr>
            <w:r>
              <w:t xml:space="preserve">  </w:t>
            </w:r>
          </w:p>
          <w:p w:rsidR="0063622B" w:rsidRDefault="00CF7C42">
            <w:pPr>
              <w:pStyle w:val="Standard"/>
              <w:snapToGrid w:val="0"/>
              <w:jc w:val="left"/>
            </w:pPr>
            <w:r>
              <w:t>E.M.C. :</w:t>
            </w:r>
          </w:p>
          <w:p w:rsidR="0063622B" w:rsidRDefault="00CF7C42" w:rsidP="0063622B">
            <w:pPr>
              <w:pStyle w:val="Standard"/>
              <w:numPr>
                <w:ilvl w:val="0"/>
                <w:numId w:val="10"/>
              </w:numPr>
              <w:snapToGrid w:val="0"/>
              <w:jc w:val="left"/>
            </w:pPr>
            <w:r>
              <w:t xml:space="preserve">Activité </w:t>
            </w:r>
            <w:r>
              <w:t>citoyenne     équipement sportif.</w:t>
            </w:r>
          </w:p>
          <w:p w:rsidR="0063622B" w:rsidRDefault="00CF7C42" w:rsidP="0063622B">
            <w:pPr>
              <w:pStyle w:val="Standard"/>
              <w:numPr>
                <w:ilvl w:val="0"/>
                <w:numId w:val="10"/>
              </w:numPr>
              <w:snapToGrid w:val="0"/>
              <w:jc w:val="left"/>
            </w:pPr>
            <w:r>
              <w:t>Vidéo « Les chemins de l'école » matériel scolaire.</w:t>
            </w:r>
          </w:p>
          <w:p w:rsidR="0063622B" w:rsidRDefault="0063622B">
            <w:pPr>
              <w:pStyle w:val="Standard"/>
              <w:snapToGrid w:val="0"/>
              <w:jc w:val="left"/>
            </w:pPr>
          </w:p>
          <w:p w:rsidR="0063622B" w:rsidRDefault="00CF7C42">
            <w:pPr>
              <w:pStyle w:val="Standard"/>
              <w:snapToGrid w:val="0"/>
              <w:jc w:val="left"/>
            </w:pPr>
            <w:r>
              <w:t>Géo :</w:t>
            </w:r>
          </w:p>
          <w:p w:rsidR="0063622B" w:rsidRDefault="00CF7C42" w:rsidP="0063622B">
            <w:pPr>
              <w:pStyle w:val="Standard"/>
              <w:numPr>
                <w:ilvl w:val="0"/>
                <w:numId w:val="11"/>
              </w:numPr>
              <w:snapToGrid w:val="0"/>
              <w:jc w:val="left"/>
            </w:pPr>
            <w:r>
              <w:t>Cartes, reliefs, climats, populations...</w:t>
            </w:r>
          </w:p>
          <w:p w:rsidR="0063622B" w:rsidRDefault="0063622B">
            <w:pPr>
              <w:pStyle w:val="Standard"/>
              <w:snapToGrid w:val="0"/>
              <w:jc w:val="left"/>
            </w:pPr>
          </w:p>
          <w:p w:rsidR="0063622B" w:rsidRDefault="00CF7C42">
            <w:pPr>
              <w:pStyle w:val="Standard"/>
              <w:snapToGrid w:val="0"/>
              <w:jc w:val="left"/>
            </w:pPr>
            <w:r>
              <w:t>Histoire : 5e Islam.</w:t>
            </w:r>
          </w:p>
          <w:p w:rsidR="0063622B" w:rsidRDefault="0063622B">
            <w:pPr>
              <w:pStyle w:val="Standard"/>
              <w:snapToGrid w:val="0"/>
              <w:jc w:val="left"/>
            </w:pPr>
          </w:p>
          <w:p w:rsidR="0063622B" w:rsidRDefault="00CF7C42">
            <w:pPr>
              <w:pStyle w:val="Standard"/>
              <w:snapToGrid w:val="0"/>
              <w:jc w:val="left"/>
            </w:pPr>
            <w:r>
              <w:t>Arts :</w:t>
            </w:r>
          </w:p>
          <w:p w:rsidR="0063622B" w:rsidRDefault="00CF7C42" w:rsidP="0063622B">
            <w:pPr>
              <w:pStyle w:val="Standard"/>
              <w:numPr>
                <w:ilvl w:val="0"/>
                <w:numId w:val="12"/>
              </w:numPr>
              <w:snapToGrid w:val="0"/>
              <w:jc w:val="left"/>
            </w:pPr>
            <w:r>
              <w:t>Affiche, calligraphie, tissus...</w:t>
            </w:r>
          </w:p>
          <w:p w:rsidR="0063622B" w:rsidRDefault="0063622B">
            <w:pPr>
              <w:pStyle w:val="Standard"/>
              <w:snapToGrid w:val="0"/>
              <w:jc w:val="left"/>
            </w:pPr>
          </w:p>
          <w:p w:rsidR="0063622B" w:rsidRDefault="00CF7C42">
            <w:pPr>
              <w:pStyle w:val="Standard"/>
              <w:snapToGrid w:val="0"/>
              <w:jc w:val="left"/>
            </w:pPr>
            <w:r>
              <w:t>Maths :</w:t>
            </w:r>
          </w:p>
          <w:p w:rsidR="0063622B" w:rsidRDefault="00CF7C42" w:rsidP="0063622B">
            <w:pPr>
              <w:pStyle w:val="Standard"/>
              <w:numPr>
                <w:ilvl w:val="0"/>
                <w:numId w:val="13"/>
              </w:numPr>
              <w:snapToGrid w:val="0"/>
              <w:jc w:val="left"/>
            </w:pPr>
            <w:r>
              <w:t>Mesure de longueur...</w:t>
            </w:r>
          </w:p>
          <w:p w:rsidR="0063622B" w:rsidRDefault="00CF7C42" w:rsidP="0063622B">
            <w:pPr>
              <w:pStyle w:val="Standard"/>
              <w:numPr>
                <w:ilvl w:val="0"/>
                <w:numId w:val="13"/>
              </w:numPr>
              <w:snapToGrid w:val="0"/>
              <w:jc w:val="left"/>
            </w:pPr>
            <w:r>
              <w:t>Échelle...</w:t>
            </w:r>
          </w:p>
          <w:p w:rsidR="0063622B" w:rsidRDefault="0063622B">
            <w:pPr>
              <w:pStyle w:val="Standard"/>
              <w:snapToGrid w:val="0"/>
              <w:jc w:val="left"/>
            </w:pPr>
          </w:p>
          <w:p w:rsidR="0063622B" w:rsidRDefault="00CF7C42">
            <w:pPr>
              <w:pStyle w:val="Standard"/>
              <w:snapToGrid w:val="0"/>
              <w:jc w:val="left"/>
            </w:pPr>
            <w:r>
              <w:t>H.A.S. :</w:t>
            </w:r>
          </w:p>
          <w:p w:rsidR="0063622B" w:rsidRDefault="00CF7C42" w:rsidP="0063622B">
            <w:pPr>
              <w:pStyle w:val="Standard"/>
              <w:numPr>
                <w:ilvl w:val="0"/>
                <w:numId w:val="14"/>
              </w:numPr>
              <w:snapToGrid w:val="0"/>
              <w:jc w:val="left"/>
            </w:pPr>
            <w:r>
              <w:t>Venue de parents pour faire une démonstration de recettes locales 4e.</w:t>
            </w:r>
          </w:p>
          <w:p w:rsidR="0063622B" w:rsidRDefault="00CF7C42" w:rsidP="0063622B">
            <w:pPr>
              <w:pStyle w:val="Standard"/>
              <w:numPr>
                <w:ilvl w:val="0"/>
                <w:numId w:val="14"/>
              </w:numPr>
              <w:snapToGrid w:val="0"/>
              <w:jc w:val="left"/>
            </w:pPr>
            <w:r>
              <w:t>Les épices.</w:t>
            </w:r>
          </w:p>
          <w:p w:rsidR="0063622B" w:rsidRDefault="0063622B">
            <w:pPr>
              <w:pStyle w:val="Standard"/>
              <w:snapToGrid w:val="0"/>
              <w:jc w:val="left"/>
            </w:pPr>
          </w:p>
          <w:p w:rsidR="0063622B" w:rsidRDefault="0063622B">
            <w:pPr>
              <w:pStyle w:val="Standard"/>
              <w:snapToGrid w:val="0"/>
              <w:jc w:val="left"/>
            </w:pPr>
          </w:p>
          <w:p w:rsidR="0063622B" w:rsidRDefault="0063622B">
            <w:pPr>
              <w:pStyle w:val="Standard"/>
              <w:snapToGrid w:val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</w:tr>
    </w:tbl>
    <w:p w:rsidR="0063622B" w:rsidRDefault="0063622B">
      <w:pPr>
        <w:pStyle w:val="Standard"/>
        <w:keepNext w:val="0"/>
        <w:pageBreakBefore/>
        <w:jc w:val="left"/>
      </w:pPr>
    </w:p>
    <w:tbl>
      <w:tblPr>
        <w:tblW w:w="15364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22"/>
        <w:gridCol w:w="3685"/>
        <w:gridCol w:w="3280"/>
        <w:gridCol w:w="3477"/>
      </w:tblGrid>
      <w:tr w:rsidR="0063622B" w:rsidTr="0063622B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Heading4"/>
            </w:pPr>
            <w:r>
              <w:t>Activités de référence</w:t>
            </w:r>
          </w:p>
        </w:tc>
        <w:tc>
          <w:tcPr>
            <w:tcW w:w="10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63622B">
            <w:pPr>
              <w:pStyle w:val="Standard"/>
              <w:keepNext w:val="0"/>
              <w:snapToGrid w:val="0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Activités/Taches du projet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Activités pédagogiques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Connaissances associées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</w:pPr>
            <w:r>
              <w:t>Mise en relation avec les compétences du socle commun</w:t>
            </w: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hRule="exact" w:val="737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  <w:p w:rsidR="0063622B" w:rsidRDefault="00CF7C42">
            <w:pPr>
              <w:pStyle w:val="Standard"/>
              <w:snapToGrid w:val="0"/>
              <w:jc w:val="left"/>
            </w:pPr>
            <w:r>
              <w:t>Habitat :</w:t>
            </w:r>
          </w:p>
          <w:p w:rsidR="0063622B" w:rsidRDefault="00CF7C42" w:rsidP="0063622B">
            <w:pPr>
              <w:pStyle w:val="Standard"/>
              <w:numPr>
                <w:ilvl w:val="0"/>
                <w:numId w:val="15"/>
              </w:numPr>
              <w:snapToGrid w:val="0"/>
              <w:jc w:val="left"/>
            </w:pPr>
            <w:r>
              <w:t>Habitations marocaines traditionnelles.</w:t>
            </w:r>
          </w:p>
          <w:p w:rsidR="0063622B" w:rsidRDefault="00CF7C42" w:rsidP="0063622B">
            <w:pPr>
              <w:pStyle w:val="Standard"/>
              <w:numPr>
                <w:ilvl w:val="0"/>
                <w:numId w:val="15"/>
              </w:numPr>
              <w:snapToGrid w:val="0"/>
              <w:jc w:val="left"/>
            </w:pPr>
            <w:r>
              <w:t>Matériaux de construction.</w:t>
            </w:r>
          </w:p>
          <w:p w:rsidR="0063622B" w:rsidRDefault="00CF7C42" w:rsidP="0063622B">
            <w:pPr>
              <w:pStyle w:val="Standard"/>
              <w:numPr>
                <w:ilvl w:val="0"/>
                <w:numId w:val="15"/>
              </w:numPr>
              <w:snapToGrid w:val="0"/>
              <w:jc w:val="left"/>
            </w:pPr>
            <w:r>
              <w:t>Les liants.</w:t>
            </w:r>
          </w:p>
          <w:p w:rsidR="0063622B" w:rsidRDefault="00CF7C42" w:rsidP="0063622B">
            <w:pPr>
              <w:pStyle w:val="Standard"/>
              <w:numPr>
                <w:ilvl w:val="0"/>
                <w:numId w:val="15"/>
              </w:numPr>
              <w:snapToGrid w:val="0"/>
              <w:jc w:val="left"/>
            </w:pPr>
            <w:r>
              <w:t>Mosaïque...</w:t>
            </w:r>
          </w:p>
          <w:p w:rsidR="0063622B" w:rsidRDefault="0063622B">
            <w:pPr>
              <w:pStyle w:val="Standard"/>
              <w:snapToGrid w:val="0"/>
              <w:jc w:val="left"/>
            </w:pPr>
          </w:p>
          <w:p w:rsidR="0063622B" w:rsidRDefault="00CF7C42">
            <w:pPr>
              <w:pStyle w:val="Standard"/>
              <w:snapToGrid w:val="0"/>
              <w:jc w:val="left"/>
            </w:pPr>
            <w:r>
              <w:t>S.V.T. :</w:t>
            </w:r>
          </w:p>
          <w:p w:rsidR="0063622B" w:rsidRDefault="00CF7C42" w:rsidP="0063622B">
            <w:pPr>
              <w:pStyle w:val="Standard"/>
              <w:numPr>
                <w:ilvl w:val="0"/>
                <w:numId w:val="16"/>
              </w:numPr>
              <w:snapToGrid w:val="0"/>
              <w:jc w:val="left"/>
            </w:pPr>
            <w:r>
              <w:t>Plantes.</w:t>
            </w:r>
          </w:p>
          <w:p w:rsidR="0063622B" w:rsidRDefault="0063622B">
            <w:pPr>
              <w:pStyle w:val="Standard"/>
              <w:snapToGrid w:val="0"/>
              <w:jc w:val="left"/>
            </w:pPr>
          </w:p>
          <w:p w:rsidR="0063622B" w:rsidRDefault="00CF7C42">
            <w:pPr>
              <w:pStyle w:val="Standard"/>
              <w:snapToGrid w:val="0"/>
              <w:jc w:val="left"/>
            </w:pPr>
            <w:r>
              <w:t>Musique :</w:t>
            </w:r>
          </w:p>
          <w:p w:rsidR="0063622B" w:rsidRDefault="00CF7C42" w:rsidP="0063622B">
            <w:pPr>
              <w:pStyle w:val="Standard"/>
              <w:numPr>
                <w:ilvl w:val="0"/>
                <w:numId w:val="17"/>
              </w:numPr>
              <w:snapToGrid w:val="0"/>
              <w:jc w:val="left"/>
            </w:pPr>
            <w:r>
              <w:t>Musiques traditionnelles.</w:t>
            </w:r>
          </w:p>
          <w:p w:rsidR="0063622B" w:rsidRDefault="00CF7C42" w:rsidP="0063622B">
            <w:pPr>
              <w:pStyle w:val="Standard"/>
              <w:numPr>
                <w:ilvl w:val="0"/>
                <w:numId w:val="17"/>
              </w:numPr>
              <w:snapToGrid w:val="0"/>
              <w:jc w:val="left"/>
            </w:pPr>
            <w:r>
              <w:t>Instruments.</w:t>
            </w:r>
          </w:p>
          <w:p w:rsidR="0063622B" w:rsidRDefault="0063622B">
            <w:pPr>
              <w:pStyle w:val="Standard"/>
              <w:snapToGrid w:val="0"/>
              <w:jc w:val="left"/>
            </w:pPr>
          </w:p>
          <w:p w:rsidR="0063622B" w:rsidRDefault="00CF7C42">
            <w:pPr>
              <w:pStyle w:val="Standard"/>
              <w:snapToGrid w:val="0"/>
              <w:jc w:val="left"/>
            </w:pPr>
            <w:r>
              <w:t>Langues Vivantes :</w:t>
            </w:r>
          </w:p>
          <w:p w:rsidR="0063622B" w:rsidRDefault="00CF7C42" w:rsidP="0063622B">
            <w:pPr>
              <w:pStyle w:val="Standard"/>
              <w:numPr>
                <w:ilvl w:val="0"/>
                <w:numId w:val="18"/>
              </w:numPr>
              <w:snapToGrid w:val="0"/>
              <w:jc w:val="left"/>
            </w:pPr>
            <w:r>
              <w:t>E.P.I. Espagnol.</w:t>
            </w:r>
          </w:p>
          <w:p w:rsidR="0063622B" w:rsidRDefault="00CF7C42" w:rsidP="0063622B">
            <w:pPr>
              <w:pStyle w:val="Standard"/>
              <w:numPr>
                <w:ilvl w:val="0"/>
                <w:numId w:val="18"/>
              </w:numPr>
              <w:snapToGrid w:val="0"/>
              <w:jc w:val="left"/>
            </w:pPr>
            <w:r>
              <w:t>Initiation langue arabe.</w:t>
            </w:r>
          </w:p>
          <w:p w:rsidR="0063622B" w:rsidRDefault="0063622B">
            <w:pPr>
              <w:pStyle w:val="Standard"/>
              <w:snapToGrid w:val="0"/>
              <w:jc w:val="left"/>
            </w:pPr>
          </w:p>
          <w:p w:rsidR="0063622B" w:rsidRDefault="00CF7C42">
            <w:pPr>
              <w:pStyle w:val="Standard"/>
              <w:snapToGrid w:val="0"/>
              <w:jc w:val="left"/>
            </w:pPr>
            <w:r>
              <w:t>V.D.M. :</w:t>
            </w:r>
          </w:p>
          <w:p w:rsidR="0063622B" w:rsidRDefault="00CF7C42" w:rsidP="0063622B">
            <w:pPr>
              <w:pStyle w:val="Standard"/>
              <w:numPr>
                <w:ilvl w:val="0"/>
                <w:numId w:val="19"/>
              </w:numPr>
              <w:snapToGrid w:val="0"/>
              <w:jc w:val="left"/>
            </w:pPr>
            <w:r>
              <w:t>Produits locaux.</w:t>
            </w:r>
          </w:p>
          <w:p w:rsidR="0063622B" w:rsidRDefault="00CF7C42" w:rsidP="0063622B">
            <w:pPr>
              <w:pStyle w:val="Standard"/>
              <w:numPr>
                <w:ilvl w:val="0"/>
                <w:numId w:val="19"/>
              </w:numPr>
              <w:snapToGrid w:val="0"/>
              <w:jc w:val="left"/>
            </w:pPr>
            <w:r>
              <w:t>Moyens de vente (Lieux, formes, réglementations...).</w:t>
            </w:r>
          </w:p>
          <w:p w:rsidR="0063622B" w:rsidRDefault="00CF7C42" w:rsidP="0063622B">
            <w:pPr>
              <w:pStyle w:val="Standard"/>
              <w:numPr>
                <w:ilvl w:val="0"/>
                <w:numId w:val="19"/>
              </w:numPr>
              <w:snapToGrid w:val="0"/>
              <w:jc w:val="left"/>
            </w:pPr>
            <w:r>
              <w:t>« Marchandage ».</w:t>
            </w:r>
          </w:p>
          <w:p w:rsidR="0063622B" w:rsidRDefault="00CF7C42" w:rsidP="0063622B">
            <w:pPr>
              <w:pStyle w:val="Standard"/>
              <w:numPr>
                <w:ilvl w:val="0"/>
                <w:numId w:val="19"/>
              </w:numPr>
              <w:snapToGrid w:val="0"/>
              <w:jc w:val="left"/>
            </w:pPr>
            <w:r>
              <w:t>Coût du repas, des épices.</w:t>
            </w:r>
          </w:p>
          <w:p w:rsidR="0063622B" w:rsidRDefault="00CF7C42" w:rsidP="0063622B">
            <w:pPr>
              <w:pStyle w:val="Standard"/>
              <w:numPr>
                <w:ilvl w:val="0"/>
                <w:numId w:val="19"/>
              </w:numPr>
              <w:snapToGrid w:val="0"/>
              <w:jc w:val="left"/>
            </w:pPr>
            <w:r>
              <w:t>Démarches pour récolter de l'argent (sponsoring...)</w:t>
            </w:r>
          </w:p>
          <w:p w:rsidR="0063622B" w:rsidRDefault="00CF7C42" w:rsidP="0063622B">
            <w:pPr>
              <w:pStyle w:val="Standard"/>
              <w:numPr>
                <w:ilvl w:val="0"/>
                <w:numId w:val="19"/>
              </w:numPr>
              <w:snapToGrid w:val="0"/>
              <w:jc w:val="left"/>
            </w:pPr>
            <w:r>
              <w:t>Budget pendant le voyage...</w:t>
            </w:r>
          </w:p>
          <w:p w:rsidR="0063622B" w:rsidRDefault="0063622B">
            <w:pPr>
              <w:pStyle w:val="Standard"/>
              <w:snapToGrid w:val="0"/>
              <w:jc w:val="left"/>
            </w:pPr>
          </w:p>
          <w:p w:rsidR="0063622B" w:rsidRDefault="00CF7C42">
            <w:pPr>
              <w:pStyle w:val="Standard"/>
              <w:snapToGrid w:val="0"/>
              <w:jc w:val="left"/>
            </w:pPr>
            <w:r>
              <w:t>E.P.S. : Course d’orientation (boussole).</w:t>
            </w:r>
          </w:p>
          <w:p w:rsidR="0063622B" w:rsidRDefault="0063622B">
            <w:pPr>
              <w:pStyle w:val="Standard"/>
              <w:snapToGrid w:val="0"/>
              <w:jc w:val="left"/>
            </w:pPr>
          </w:p>
          <w:p w:rsidR="0063622B" w:rsidRDefault="0063622B">
            <w:pPr>
              <w:pStyle w:val="Standard"/>
              <w:snapToGrid w:val="0"/>
              <w:jc w:val="left"/>
            </w:pPr>
          </w:p>
          <w:p w:rsidR="0063622B" w:rsidRDefault="0063622B">
            <w:pPr>
              <w:pStyle w:val="Standard"/>
              <w:snapToGrid w:val="0"/>
              <w:jc w:val="left"/>
            </w:pPr>
          </w:p>
          <w:p w:rsidR="0063622B" w:rsidRDefault="0063622B">
            <w:pPr>
              <w:pStyle w:val="Standard"/>
              <w:snapToGrid w:val="0"/>
              <w:jc w:val="left"/>
            </w:pPr>
          </w:p>
          <w:p w:rsidR="0063622B" w:rsidRDefault="0063622B">
            <w:pPr>
              <w:pStyle w:val="Standard"/>
              <w:snapToGrid w:val="0"/>
              <w:jc w:val="left"/>
            </w:pPr>
          </w:p>
          <w:p w:rsidR="0063622B" w:rsidRDefault="0063622B">
            <w:pPr>
              <w:pStyle w:val="Standard"/>
              <w:snapToGrid w:val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</w:tr>
    </w:tbl>
    <w:p w:rsidR="0063622B" w:rsidRDefault="0063622B">
      <w:pPr>
        <w:pStyle w:val="Standard"/>
        <w:keepNext w:val="0"/>
        <w:pageBreakBefore/>
        <w:jc w:val="left"/>
      </w:pPr>
    </w:p>
    <w:tbl>
      <w:tblPr>
        <w:tblW w:w="15364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8"/>
        <w:gridCol w:w="3925"/>
        <w:gridCol w:w="855"/>
        <w:gridCol w:w="2273"/>
        <w:gridCol w:w="2272"/>
        <w:gridCol w:w="1763"/>
        <w:gridCol w:w="3308"/>
      </w:tblGrid>
      <w:tr w:rsidR="0063622B" w:rsidTr="0063622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</w:pPr>
            <w:r>
              <w:rPr>
                <w:sz w:val="32"/>
                <w:szCs w:val="32"/>
              </w:rPr>
              <w:t>DEROUL</w:t>
            </w:r>
            <w:r>
              <w:rPr>
                <w:sz w:val="32"/>
                <w:szCs w:val="32"/>
              </w:rPr>
              <w:t>É</w:t>
            </w:r>
            <w:r>
              <w:rPr>
                <w:sz w:val="32"/>
                <w:szCs w:val="32"/>
              </w:rPr>
              <w:t xml:space="preserve"> DU PROJET  </w:t>
            </w:r>
            <w:r>
              <w:rPr>
                <w:b w:val="0"/>
                <w:sz w:val="24"/>
                <w:szCs w:val="24"/>
              </w:rPr>
              <w:t>(inventaire des séances pédagogiques successives)</w:t>
            </w: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</w:t>
            </w:r>
          </w:p>
          <w:p w:rsidR="0063622B" w:rsidRDefault="00CF7C42">
            <w:pPr>
              <w:pStyle w:val="Standard"/>
              <w:keepNex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séance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Objectif de la séance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durée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lieu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Intervenants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Réf. à l’activité pédagogique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Ressources</w:t>
            </w: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</w:tr>
    </w:tbl>
    <w:p w:rsidR="0063622B" w:rsidRDefault="0063622B">
      <w:pPr>
        <w:pStyle w:val="Standard"/>
        <w:keepNext w:val="0"/>
        <w:pageBreakBefore/>
        <w:jc w:val="left"/>
      </w:pPr>
    </w:p>
    <w:tbl>
      <w:tblPr>
        <w:tblW w:w="15364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8"/>
        <w:gridCol w:w="3925"/>
        <w:gridCol w:w="855"/>
        <w:gridCol w:w="2273"/>
        <w:gridCol w:w="2272"/>
        <w:gridCol w:w="1763"/>
        <w:gridCol w:w="3308"/>
      </w:tblGrid>
      <w:tr w:rsidR="0063622B" w:rsidTr="0063622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</w:t>
            </w:r>
          </w:p>
          <w:p w:rsidR="0063622B" w:rsidRDefault="00CF7C42">
            <w:pPr>
              <w:pStyle w:val="Standard"/>
              <w:keepNex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séance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Objectif de la séance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durée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lieu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Intervenants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Réf. à l’activité pédagogique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22B" w:rsidRDefault="00CF7C42">
            <w:pPr>
              <w:pStyle w:val="Standard"/>
              <w:keepNex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Ressources</w:t>
            </w: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22B" w:rsidRDefault="0063622B">
            <w:pPr>
              <w:pStyle w:val="Standard"/>
              <w:keepNext w:val="0"/>
              <w:snapToGrid w:val="0"/>
              <w:jc w:val="left"/>
            </w:pPr>
          </w:p>
        </w:tc>
      </w:tr>
    </w:tbl>
    <w:p w:rsidR="0063622B" w:rsidRDefault="0063622B">
      <w:pPr>
        <w:pStyle w:val="Standard"/>
        <w:keepNext w:val="0"/>
        <w:jc w:val="left"/>
      </w:pPr>
    </w:p>
    <w:p w:rsidR="0063622B" w:rsidRDefault="0063622B">
      <w:pPr>
        <w:pStyle w:val="Standard"/>
        <w:keepNext w:val="0"/>
        <w:jc w:val="left"/>
      </w:pPr>
    </w:p>
    <w:p w:rsidR="0063622B" w:rsidRDefault="0063622B">
      <w:pPr>
        <w:pStyle w:val="Standard"/>
        <w:keepNext w:val="0"/>
        <w:jc w:val="left"/>
      </w:pPr>
      <w:r w:rsidRPr="0063622B">
        <w:lastRenderedPageBreak/>
        <w:pict>
          <v:shape id="Cadre3" o:spid="_x0000_s1030" type="#_x0000_t202" style="position:absolute;margin-left:214.65pt;margin-top:-16.65pt;width:288.7pt;height:33.05pt;z-index:251658752;visibility:visible;mso-wrap-style:none" strokeweight=".18mm">
            <v:shadow on="t" origin="-.5,-.5" offset=".62mm,.62mm"/>
            <v:textbox style="mso-rotate-with-shape:t" inset="2.63mm,3.39mm,2.63mm,1.36mm">
              <w:txbxContent>
                <w:p w:rsidR="0063622B" w:rsidRDefault="00CF7C42">
                  <w:pPr>
                    <w:pStyle w:val="Standard"/>
                    <w:rPr>
                      <w:sz w:val="22"/>
                    </w:rPr>
                  </w:pPr>
                  <w:r>
                    <w:rPr>
                      <w:sz w:val="22"/>
                    </w:rPr>
                    <w:t>FICHE DE DÉROULEMENT DE SÉANCE</w:t>
                  </w:r>
                </w:p>
              </w:txbxContent>
            </v:textbox>
            <w10:wrap type="square"/>
          </v:shape>
        </w:pict>
      </w:r>
    </w:p>
    <w:p w:rsidR="0063622B" w:rsidRDefault="0063622B">
      <w:pPr>
        <w:pStyle w:val="Standard"/>
        <w:keepNext w:val="0"/>
        <w:jc w:val="left"/>
      </w:pPr>
    </w:p>
    <w:p w:rsidR="0063622B" w:rsidRDefault="0063622B">
      <w:pPr>
        <w:pStyle w:val="Standard"/>
        <w:keepNext w:val="0"/>
        <w:jc w:val="left"/>
      </w:pPr>
      <w:r w:rsidRPr="0063622B">
        <w:pict>
          <v:shape id="Cadre4" o:spid="_x0000_s1031" type="#_x0000_t202" style="position:absolute;margin-left:32.35pt;margin-top:75.2pt;width:1.15pt;height:1.65pt;z-index:251655680;visibility:visible;mso-wrap-style:none;mso-position-horizontal-relative:margin;mso-position-vertical-relative:page" stroked="f">
            <v:textbox style="mso-rotate-with-shape:t;mso-fit-shape-to-text:t" inset="0,0,0,0">
              <w:txbxContent>
                <w:tbl>
                  <w:tblPr>
                    <w:tblW w:w="15002" w:type="dxa"/>
                    <w:tblInd w:w="9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3369"/>
                    <w:gridCol w:w="8788"/>
                    <w:gridCol w:w="1557"/>
                    <w:gridCol w:w="1288"/>
                  </w:tblGrid>
                  <w:tr w:rsidR="0063622B" w:rsidTr="006362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0E0E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3622B" w:rsidRDefault="00CF7C42">
                        <w:pPr>
                          <w:pStyle w:val="Standard"/>
                        </w:pPr>
                        <w:r>
                          <w:rPr>
                            <w:rFonts w:ascii="Wingdings" w:hAnsi="Wingdings"/>
                            <w:sz w:val="22"/>
                          </w:rPr>
                          <w:t></w:t>
                        </w:r>
                        <w:r>
                          <w:rPr>
                            <w:sz w:val="22"/>
                          </w:rPr>
                          <w:t xml:space="preserve"> Projet :</w:t>
                        </w:r>
                      </w:p>
                    </w:tc>
                    <w:tc>
                      <w:tcPr>
                        <w:tcW w:w="87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3622B" w:rsidRDefault="0063622B">
                        <w:pPr>
                          <w:pStyle w:val="Standard"/>
                          <w:snapToGrid w:val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0E0E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3622B" w:rsidRDefault="00CF7C42">
                        <w:pPr>
                          <w:pStyle w:val="Standard"/>
                        </w:pPr>
                        <w:r>
                          <w:rPr>
                            <w:rFonts w:ascii="Wingdings" w:hAnsi="Wingdings"/>
                            <w:sz w:val="22"/>
                          </w:rPr>
                          <w:t></w:t>
                        </w:r>
                        <w:r>
                          <w:rPr>
                            <w:sz w:val="22"/>
                          </w:rPr>
                          <w:t xml:space="preserve"> Classe :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3622B" w:rsidRDefault="0063622B">
                        <w:pPr>
                          <w:pStyle w:val="Standard"/>
                          <w:snapToGrid w:val="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63622B" w:rsidRDefault="00CF7C42">
                  <w:pPr>
                    <w:pStyle w:val="Standard"/>
                  </w:pPr>
                  <w:r>
                    <w:rPr>
                      <w:rFonts w:ascii="Wingdings" w:hAnsi="Wingdings"/>
                      <w:sz w:val="22"/>
                    </w:rPr>
                    <w:t></w:t>
                  </w:r>
                  <w:r>
                    <w:rPr>
                      <w:sz w:val="22"/>
                    </w:rPr>
                    <w:t xml:space="preserve"> Objectif :</w:t>
                  </w:r>
                  <w:r>
                    <w:rPr>
                      <w:sz w:val="22"/>
                    </w:rPr>
                    <w:br/>
                  </w:r>
                  <w:r>
                    <w:rPr>
                      <w:rFonts w:ascii="Wingdings" w:hAnsi="Wingdings"/>
                      <w:sz w:val="22"/>
                    </w:rPr>
                    <w:t></w:t>
                  </w:r>
                  <w:r>
                    <w:rPr>
                      <w:sz w:val="22"/>
                    </w:rPr>
                    <w:t xml:space="preserve"> Durée :</w:t>
                  </w:r>
                  <w:r>
                    <w:rPr>
                      <w:rFonts w:ascii="Wingdings" w:hAnsi="Wingdings"/>
                      <w:sz w:val="22"/>
                    </w:rPr>
                    <w:t></w:t>
                  </w:r>
                  <w:r>
                    <w:rPr>
                      <w:sz w:val="22"/>
                      <w:lang w:val="en-GB"/>
                    </w:rPr>
                    <w:t xml:space="preserve"> Compétences visées</w:t>
                  </w:r>
                  <w:r>
                    <w:rPr>
                      <w:rFonts w:ascii="Wingdings" w:hAnsi="Wingdings"/>
                      <w:sz w:val="22"/>
                      <w:lang w:val="en-GB"/>
                    </w:rPr>
                    <w:t></w:t>
                  </w:r>
                  <w:r>
                    <w:rPr>
                      <w:sz w:val="22"/>
                      <w:lang w:val="en-GB"/>
                    </w:rPr>
                    <w:br/>
                  </w:r>
                  <w:r>
                    <w:rPr>
                      <w:rFonts w:ascii="Wingdings" w:hAnsi="Wingdings"/>
                      <w:sz w:val="22"/>
                      <w:lang w:val="en-GB"/>
                    </w:rPr>
                    <w:t></w:t>
                  </w:r>
                  <w:r>
                    <w:rPr>
                      <w:sz w:val="22"/>
                      <w:lang w:val="en-GB"/>
                    </w:rPr>
                    <w:br/>
                  </w:r>
                  <w:r>
                    <w:rPr>
                      <w:rFonts w:ascii="Wingdings" w:hAnsi="Wingdings"/>
                      <w:sz w:val="22"/>
                      <w:lang w:val="en-GB"/>
                    </w:rPr>
                    <w:t></w:t>
                  </w:r>
                </w:p>
              </w:txbxContent>
            </v:textbox>
            <w10:wrap type="square" anchorx="margin" anchory="page"/>
          </v:shape>
        </w:pict>
      </w:r>
    </w:p>
    <w:p w:rsidR="0063622B" w:rsidRDefault="0063622B">
      <w:pPr>
        <w:pStyle w:val="Standard"/>
        <w:keepNext w:val="0"/>
        <w:jc w:val="left"/>
        <w:sectPr w:rsidR="0063622B">
          <w:pgSz w:w="16838" w:h="11906" w:orient="landscape"/>
          <w:pgMar w:top="851" w:right="851" w:bottom="851" w:left="851" w:header="720" w:footer="720" w:gutter="0"/>
          <w:cols w:space="720"/>
          <w:titlePg/>
        </w:sectPr>
      </w:pPr>
      <w:r w:rsidRPr="0063622B">
        <w:pict>
          <v:shape id="Cadre5" o:spid="_x0000_s1032" type="#_x0000_t202" style="position:absolute;margin-left:37.35pt;margin-top:181.15pt;width:1.15pt;height:1.65pt;z-index:251656704;visibility:visible;mso-wrap-style:none;mso-position-horizontal-relative:margin;mso-position-vertical-relative:page" stroked="f">
            <v:textbox style="mso-rotate-with-shape:t;mso-fit-shape-to-text:t" inset="0,0,0,0">
              <w:txbxContent>
                <w:tbl>
                  <w:tblPr>
                    <w:tblW w:w="14860" w:type="dxa"/>
                    <w:tblInd w:w="9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668"/>
                    <w:gridCol w:w="3988"/>
                    <w:gridCol w:w="973"/>
                    <w:gridCol w:w="4684"/>
                    <w:gridCol w:w="3547"/>
                  </w:tblGrid>
                  <w:tr w:rsidR="0063622B" w:rsidTr="006362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0E0E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3622B" w:rsidRDefault="00CF7C42">
                        <w:pPr>
                          <w:pStyle w:val="Standard"/>
                        </w:pPr>
                        <w:r>
                          <w:rPr>
                            <w:sz w:val="22"/>
                            <w:lang w:val="en-GB"/>
                          </w:rPr>
                          <w:br/>
                        </w:r>
                        <w:r>
                          <w:rPr>
                            <w:sz w:val="22"/>
                          </w:rPr>
                          <w:t>Étapes</w:t>
                        </w:r>
                        <w:r>
                          <w:rPr>
                            <w:sz w:val="22"/>
                          </w:rPr>
                          <w:br/>
                        </w:r>
                      </w:p>
                    </w:tc>
                    <w:tc>
                      <w:tcPr>
                        <w:tcW w:w="3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0E0E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3622B" w:rsidRDefault="0063622B">
                        <w:pPr>
                          <w:pStyle w:val="Standard"/>
                          <w:snapToGrid w:val="0"/>
                          <w:rPr>
                            <w:sz w:val="22"/>
                          </w:rPr>
                        </w:pPr>
                      </w:p>
                      <w:p w:rsidR="0063622B" w:rsidRDefault="00CF7C42">
                        <w:pPr>
                          <w:pStyle w:val="Standard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Activités professeur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0E0E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3622B" w:rsidRDefault="00CF7C42">
                        <w:pPr>
                          <w:pStyle w:val="Standard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br/>
                        </w:r>
                        <w:r>
                          <w:rPr>
                            <w:sz w:val="22"/>
                          </w:rPr>
                          <w:t>Durée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0E0E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3622B" w:rsidRDefault="00CF7C42">
                        <w:pPr>
                          <w:pStyle w:val="Standard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br/>
                        </w:r>
                        <w:r>
                          <w:rPr>
                            <w:sz w:val="22"/>
                          </w:rPr>
                          <w:t>Activités élèves</w:t>
                        </w:r>
                      </w:p>
                    </w:tc>
                    <w:tc>
                      <w:tcPr>
                        <w:tcW w:w="35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0E0E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3622B" w:rsidRDefault="00CF7C42">
                        <w:pPr>
                          <w:pStyle w:val="Standard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br/>
                        </w:r>
                        <w:r>
                          <w:rPr>
                            <w:sz w:val="22"/>
                          </w:rPr>
                          <w:t>Moyens</w:t>
                        </w:r>
                      </w:p>
                    </w:tc>
                  </w:tr>
                </w:tbl>
                <w:p w:rsidR="0063622B" w:rsidRDefault="0063622B">
                  <w:pPr>
                    <w:pStyle w:val="Standard"/>
                    <w:rPr>
                      <w:sz w:val="22"/>
                    </w:rPr>
                  </w:pPr>
                </w:p>
                <w:p w:rsidR="0063622B" w:rsidRDefault="0063622B">
                  <w:pPr>
                    <w:pStyle w:val="Standard"/>
                  </w:pPr>
                </w:p>
                <w:p w:rsidR="0063622B" w:rsidRDefault="0063622B">
                  <w:pPr>
                    <w:pStyle w:val="Standard"/>
                  </w:pPr>
                </w:p>
                <w:p w:rsidR="0063622B" w:rsidRDefault="0063622B">
                  <w:pPr>
                    <w:pStyle w:val="Standard"/>
                  </w:pPr>
                </w:p>
                <w:p w:rsidR="0063622B" w:rsidRDefault="0063622B">
                  <w:pPr>
                    <w:pStyle w:val="Standard"/>
                  </w:pPr>
                </w:p>
                <w:p w:rsidR="0063622B" w:rsidRDefault="0063622B">
                  <w:pPr>
                    <w:pStyle w:val="Standard"/>
                  </w:pPr>
                </w:p>
                <w:p w:rsidR="0063622B" w:rsidRDefault="0063622B">
                  <w:pPr>
                    <w:pStyle w:val="Standard"/>
                  </w:pPr>
                </w:p>
                <w:p w:rsidR="0063622B" w:rsidRDefault="0063622B">
                  <w:pPr>
                    <w:pStyle w:val="Standard"/>
                  </w:pPr>
                </w:p>
                <w:p w:rsidR="0063622B" w:rsidRDefault="0063622B">
                  <w:pPr>
                    <w:pStyle w:val="Standard"/>
                  </w:pPr>
                </w:p>
                <w:p w:rsidR="0063622B" w:rsidRDefault="0063622B">
                  <w:pPr>
                    <w:pStyle w:val="Standard"/>
                  </w:pPr>
                </w:p>
                <w:p w:rsidR="0063622B" w:rsidRDefault="0063622B">
                  <w:pPr>
                    <w:pStyle w:val="Standard"/>
                  </w:pPr>
                </w:p>
                <w:p w:rsidR="0063622B" w:rsidRDefault="0063622B">
                  <w:pPr>
                    <w:pStyle w:val="Standard"/>
                  </w:pPr>
                </w:p>
                <w:p w:rsidR="0063622B" w:rsidRDefault="0063622B">
                  <w:pPr>
                    <w:pStyle w:val="Standard"/>
                  </w:pPr>
                </w:p>
                <w:p w:rsidR="0063622B" w:rsidRDefault="0063622B">
                  <w:pPr>
                    <w:pStyle w:val="Standard"/>
                  </w:pPr>
                </w:p>
                <w:p w:rsidR="0063622B" w:rsidRDefault="0063622B">
                  <w:pPr>
                    <w:pStyle w:val="Standard"/>
                  </w:pPr>
                </w:p>
                <w:p w:rsidR="0063622B" w:rsidRDefault="0063622B">
                  <w:pPr>
                    <w:pStyle w:val="Standard"/>
                  </w:pPr>
                </w:p>
                <w:p w:rsidR="0063622B" w:rsidRDefault="0063622B">
                  <w:pPr>
                    <w:pStyle w:val="Standard"/>
                  </w:pPr>
                </w:p>
                <w:p w:rsidR="0063622B" w:rsidRDefault="0063622B">
                  <w:pPr>
                    <w:pStyle w:val="Standard"/>
                  </w:pPr>
                </w:p>
                <w:p w:rsidR="0063622B" w:rsidRDefault="0063622B">
                  <w:pPr>
                    <w:pStyle w:val="Standard"/>
                  </w:pPr>
                </w:p>
                <w:p w:rsidR="0063622B" w:rsidRDefault="0063622B">
                  <w:pPr>
                    <w:pStyle w:val="Standard"/>
                  </w:pPr>
                </w:p>
                <w:p w:rsidR="0063622B" w:rsidRDefault="0063622B">
                  <w:pPr>
                    <w:pStyle w:val="Standard"/>
                  </w:pPr>
                </w:p>
                <w:p w:rsidR="0063622B" w:rsidRDefault="0063622B">
                  <w:pPr>
                    <w:pStyle w:val="Standard"/>
                  </w:pPr>
                </w:p>
                <w:p w:rsidR="0063622B" w:rsidRDefault="0063622B">
                  <w:pPr>
                    <w:pStyle w:val="Standard"/>
                  </w:pPr>
                </w:p>
                <w:p w:rsidR="0063622B" w:rsidRDefault="0063622B">
                  <w:pPr>
                    <w:pStyle w:val="Standard"/>
                  </w:pPr>
                </w:p>
                <w:p w:rsidR="0063622B" w:rsidRDefault="0063622B">
                  <w:pPr>
                    <w:pStyle w:val="Standard"/>
                  </w:pPr>
                </w:p>
                <w:p w:rsidR="0063622B" w:rsidRDefault="0063622B">
                  <w:pPr>
                    <w:pStyle w:val="Standard"/>
                  </w:pPr>
                </w:p>
                <w:p w:rsidR="0063622B" w:rsidRDefault="0063622B">
                  <w:pPr>
                    <w:pStyle w:val="Standard"/>
                  </w:pPr>
                </w:p>
              </w:txbxContent>
            </v:textbox>
            <w10:wrap type="square" anchorx="margin" anchory="page"/>
          </v:shape>
        </w:pict>
      </w:r>
    </w:p>
    <w:tbl>
      <w:tblPr>
        <w:tblW w:w="9939" w:type="dxa"/>
        <w:tblInd w:w="-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6"/>
        <w:gridCol w:w="4433"/>
        <w:gridCol w:w="2112"/>
        <w:gridCol w:w="707"/>
        <w:gridCol w:w="707"/>
        <w:gridCol w:w="707"/>
        <w:gridCol w:w="737"/>
      </w:tblGrid>
      <w:tr w:rsidR="0063622B" w:rsidTr="0063622B">
        <w:tblPrEx>
          <w:tblCellMar>
            <w:top w:w="0" w:type="dxa"/>
            <w:bottom w:w="0" w:type="dxa"/>
          </w:tblCellMar>
        </w:tblPrEx>
        <w:trPr>
          <w:cantSplit/>
          <w:trHeight w:val="1106"/>
        </w:trPr>
        <w:tc>
          <w:tcPr>
            <w:tcW w:w="708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22B" w:rsidRDefault="00CF7C42">
            <w:pPr>
              <w:pStyle w:val="Heading4"/>
            </w:pPr>
            <w:r>
              <w:lastRenderedPageBreak/>
              <w:t>Intérêt pour l’établissement</w:t>
            </w:r>
          </w:p>
          <w:p w:rsidR="0063622B" w:rsidRDefault="00CF7C42">
            <w:pPr>
              <w:pStyle w:val="Standard"/>
              <w:keepNext w:val="0"/>
              <w:numPr>
                <w:ilvl w:val="0"/>
                <w:numId w:val="20"/>
              </w:numPr>
              <w:jc w:val="left"/>
              <w:outlineLvl w:val="9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Valorise le champ professionnel</w:t>
            </w:r>
          </w:p>
          <w:p w:rsidR="0063622B" w:rsidRDefault="00CF7C42">
            <w:pPr>
              <w:pStyle w:val="Standard"/>
              <w:keepNext w:val="0"/>
              <w:numPr>
                <w:ilvl w:val="0"/>
                <w:numId w:val="6"/>
              </w:numPr>
              <w:jc w:val="left"/>
              <w:outlineLvl w:val="9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Valorise la SEGPA dans l’établissement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22B" w:rsidRDefault="0063622B">
            <w:pPr>
              <w:pStyle w:val="Standard"/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22B" w:rsidRDefault="0063622B">
            <w:pPr>
              <w:pStyle w:val="Standard"/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22B" w:rsidRDefault="0063622B">
            <w:pPr>
              <w:pStyle w:val="Standard"/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22B" w:rsidRDefault="0063622B">
            <w:pPr>
              <w:pStyle w:val="Standard"/>
              <w:snapToGrid w:val="0"/>
              <w:rPr>
                <w:rFonts w:ascii="Comic Sans MS" w:hAnsi="Comic Sans MS" w:cs="Comic Sans MS"/>
              </w:rPr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22B" w:rsidRDefault="0063622B">
            <w:pPr>
              <w:pStyle w:val="Standard"/>
              <w:snapToGrid w:val="0"/>
            </w:pPr>
          </w:p>
        </w:tc>
        <w:tc>
          <w:tcPr>
            <w:tcW w:w="94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22B" w:rsidRDefault="0063622B">
            <w:pPr>
              <w:pStyle w:val="TableContents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c>
          <w:tcPr>
            <w:tcW w:w="4969" w:type="dxa"/>
            <w:gridSpan w:val="2"/>
            <w:vMerge w:val="restart"/>
          </w:tcPr>
          <w:p w:rsidR="0063622B" w:rsidRDefault="0063622B">
            <w:pPr>
              <w:pStyle w:val="TableContents"/>
            </w:pPr>
          </w:p>
        </w:tc>
        <w:tc>
          <w:tcPr>
            <w:tcW w:w="4970" w:type="dxa"/>
            <w:gridSpan w:val="5"/>
          </w:tcPr>
          <w:p w:rsidR="0063622B" w:rsidRDefault="0063622B">
            <w:pPr>
              <w:pStyle w:val="TableContents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c>
          <w:tcPr>
            <w:tcW w:w="4969" w:type="dxa"/>
            <w:gridSpan w:val="2"/>
            <w:vMerge/>
          </w:tcPr>
          <w:p w:rsidR="0063622B" w:rsidRDefault="0063622B"/>
        </w:tc>
        <w:tc>
          <w:tcPr>
            <w:tcW w:w="4970" w:type="dxa"/>
            <w:gridSpan w:val="5"/>
          </w:tcPr>
          <w:p w:rsidR="0063622B" w:rsidRDefault="0063622B">
            <w:pPr>
              <w:pStyle w:val="TableContents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c>
          <w:tcPr>
            <w:tcW w:w="4969" w:type="dxa"/>
            <w:gridSpan w:val="2"/>
          </w:tcPr>
          <w:p w:rsidR="0063622B" w:rsidRDefault="0063622B">
            <w:pPr>
              <w:pStyle w:val="TableContents"/>
            </w:pPr>
          </w:p>
        </w:tc>
        <w:tc>
          <w:tcPr>
            <w:tcW w:w="4970" w:type="dxa"/>
            <w:gridSpan w:val="5"/>
          </w:tcPr>
          <w:p w:rsidR="0063622B" w:rsidRDefault="0063622B">
            <w:pPr>
              <w:pStyle w:val="TableContents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c>
          <w:tcPr>
            <w:tcW w:w="4969" w:type="dxa"/>
            <w:gridSpan w:val="2"/>
          </w:tcPr>
          <w:p w:rsidR="0063622B" w:rsidRDefault="0063622B">
            <w:pPr>
              <w:pStyle w:val="TableContents"/>
            </w:pPr>
          </w:p>
        </w:tc>
        <w:tc>
          <w:tcPr>
            <w:tcW w:w="4970" w:type="dxa"/>
            <w:gridSpan w:val="5"/>
          </w:tcPr>
          <w:p w:rsidR="0063622B" w:rsidRDefault="0063622B">
            <w:pPr>
              <w:pStyle w:val="TableContents"/>
            </w:pPr>
          </w:p>
        </w:tc>
      </w:tr>
      <w:tr w:rsidR="0063622B" w:rsidTr="0063622B">
        <w:tblPrEx>
          <w:tblCellMar>
            <w:top w:w="0" w:type="dxa"/>
            <w:bottom w:w="0" w:type="dxa"/>
          </w:tblCellMar>
        </w:tblPrEx>
        <w:tc>
          <w:tcPr>
            <w:tcW w:w="4969" w:type="dxa"/>
            <w:gridSpan w:val="2"/>
          </w:tcPr>
          <w:p w:rsidR="0063622B" w:rsidRDefault="0063622B">
            <w:pPr>
              <w:pStyle w:val="TableContents"/>
            </w:pPr>
          </w:p>
        </w:tc>
        <w:tc>
          <w:tcPr>
            <w:tcW w:w="4970" w:type="dxa"/>
            <w:gridSpan w:val="5"/>
          </w:tcPr>
          <w:p w:rsidR="0063622B" w:rsidRDefault="0063622B">
            <w:pPr>
              <w:pStyle w:val="TableContents"/>
            </w:pPr>
          </w:p>
        </w:tc>
      </w:tr>
    </w:tbl>
    <w:p w:rsidR="0063622B" w:rsidRDefault="0063622B">
      <w:pPr>
        <w:pStyle w:val="Standard"/>
        <w:keepNext w:val="0"/>
        <w:jc w:val="left"/>
      </w:pPr>
      <w:r w:rsidRPr="0063622B">
        <w:pict>
          <v:shape id="Cadre6" o:spid="_x0000_s1033" type="#_x0000_t202" style="position:absolute;margin-left:56.85pt;margin-top:107.8pt;width:1.2pt;height:1.65pt;z-index:251657728;visibility:visible;mso-wrap-style:none;mso-position-horizontal-relative:margin;mso-position-vertical-relative:page" stroked="f">
            <v:textbox style="mso-rotate-with-shape:t;mso-fit-shape-to-text:t" inset="0,0,0,0">
              <w:txbxContent>
                <w:tbl>
                  <w:tblPr>
                    <w:tblW w:w="9939" w:type="dxa"/>
                    <w:tblInd w:w="6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36"/>
                    <w:gridCol w:w="9403"/>
                  </w:tblGrid>
                  <w:tr w:rsidR="0063622B" w:rsidTr="006362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674"/>
                    </w:trPr>
                    <w:tc>
                      <w:tcPr>
                        <w:tcW w:w="5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63622B" w:rsidRDefault="00CF7C42">
                        <w:pPr>
                          <w:pStyle w:val="Standard"/>
                          <w:spacing w:before="120"/>
                          <w:rPr>
                            <w:rFonts w:ascii="Comic Sans MS" w:hAnsi="Comic Sans MS" w:cs="Comic Sans MS"/>
                            <w:b w:val="0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 w:cs="Comic Sans MS"/>
                            <w:b w:val="0"/>
                            <w:bCs/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9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63622B" w:rsidRDefault="00CF7C42">
                        <w:pPr>
                          <w:pStyle w:val="Standard"/>
                          <w:spacing w:before="120"/>
                        </w:pPr>
                        <w:r>
                          <w:rPr>
                            <w:b w:val="0"/>
                            <w:bCs/>
                            <w:i/>
                            <w:iCs/>
                            <w:sz w:val="32"/>
                            <w:szCs w:val="32"/>
                            <w:u w:val="single"/>
                          </w:rPr>
                          <w:t>A l’issue du projet</w:t>
                        </w:r>
                        <w:r>
                          <w:rPr>
                            <w:b w:val="0"/>
                            <w:bCs/>
                            <w:i/>
                            <w:i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 w:val="0"/>
                            <w:bCs/>
                            <w:sz w:val="32"/>
                            <w:szCs w:val="32"/>
                          </w:rPr>
                          <w:t xml:space="preserve">              </w:t>
                        </w:r>
                        <w:r>
                          <w:rPr>
                            <w:rFonts w:ascii="Comic Sans MS" w:hAnsi="Comic Sans MS" w:cs="Comic Sans MS"/>
                            <w:b w:val="0"/>
                            <w:bCs/>
                          </w:rPr>
                          <w:t>pour EVALUATION</w:t>
                        </w:r>
                      </w:p>
                    </w:tc>
                  </w:tr>
                </w:tbl>
                <w:p w:rsidR="0063622B" w:rsidRDefault="00CF7C42">
                  <w:pPr>
                    <w:pStyle w:val="Standard"/>
                  </w:pPr>
                  <w:r>
                    <w:t>Eléments d’évaluationIndicateurs de qualité</w:t>
                  </w:r>
                  <w:r>
                    <w:rPr>
                      <w:rFonts w:ascii="Comic Sans MS" w:hAnsi="Comic Sans MS" w:cs="Comic Sans MS"/>
                      <w:b w:val="0"/>
                      <w:bCs/>
                      <w:sz w:val="22"/>
                      <w:szCs w:val="22"/>
                    </w:rPr>
                    <w:t>---+++</w:t>
                  </w:r>
                  <w:r>
                    <w:t>Richesse pédagogique du projet</w:t>
                  </w:r>
                  <w:r>
                    <w:rPr>
                      <w:rFonts w:ascii="Comic Sans MS" w:hAnsi="Comic Sans MS" w:cs="Comic Sans MS"/>
                      <w:sz w:val="22"/>
                      <w:szCs w:val="22"/>
                    </w:rPr>
                    <w:t>Richesse du projet pour les élèvesQualité de la concertation pour l’équipe</w:t>
                  </w:r>
                </w:p>
                <w:p w:rsidR="0063622B" w:rsidRDefault="00CF7C42">
                  <w:pPr>
                    <w:pStyle w:val="Standard"/>
                    <w:keepNext w:val="0"/>
                    <w:numPr>
                      <w:ilvl w:val="0"/>
                      <w:numId w:val="21"/>
                    </w:numPr>
                    <w:jc w:val="left"/>
                    <w:outlineLvl w:val="9"/>
                    <w:rPr>
                      <w:rFonts w:ascii="Comic Sans MS" w:hAnsi="Comic Sans MS" w:cs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 w:cs="Comic Sans MS"/>
                      <w:sz w:val="22"/>
                      <w:szCs w:val="22"/>
                    </w:rPr>
                    <w:t>A permis l’échange</w:t>
                  </w:r>
                </w:p>
                <w:p w:rsidR="0063622B" w:rsidRDefault="00CF7C42">
                  <w:pPr>
                    <w:pStyle w:val="Standard"/>
                    <w:keepNext w:val="0"/>
                    <w:numPr>
                      <w:ilvl w:val="0"/>
                      <w:numId w:val="1"/>
                    </w:numPr>
                    <w:jc w:val="left"/>
                    <w:outlineLvl w:val="9"/>
                    <w:rPr>
                      <w:rFonts w:ascii="Comic Sans MS" w:hAnsi="Comic Sans MS" w:cs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 w:cs="Comic Sans MS"/>
                      <w:sz w:val="22"/>
                      <w:szCs w:val="22"/>
                    </w:rPr>
                    <w:t>A soudé l’équipe</w:t>
                  </w:r>
                </w:p>
                <w:p w:rsidR="0063622B" w:rsidRDefault="00CF7C42">
                  <w:pPr>
                    <w:pStyle w:val="Standard"/>
                    <w:keepNext w:val="0"/>
                    <w:numPr>
                      <w:ilvl w:val="0"/>
                      <w:numId w:val="1"/>
                    </w:numPr>
                    <w:jc w:val="left"/>
                    <w:outlineLvl w:val="9"/>
                    <w:rPr>
                      <w:rFonts w:ascii="Comic Sans MS" w:hAnsi="Comic Sans MS" w:cs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 w:cs="Comic Sans MS"/>
                      <w:sz w:val="22"/>
                      <w:szCs w:val="22"/>
                    </w:rPr>
                    <w:t>A dynamisé l’équipe</w:t>
                  </w:r>
                </w:p>
                <w:p w:rsidR="0063622B" w:rsidRDefault="00CF7C42">
                  <w:pPr>
                    <w:pStyle w:val="Standard"/>
                    <w:keepNext w:val="0"/>
                    <w:numPr>
                      <w:ilvl w:val="0"/>
                      <w:numId w:val="22"/>
                    </w:numPr>
                    <w:jc w:val="left"/>
                    <w:outlineLvl w:val="9"/>
                    <w:rPr>
                      <w:rFonts w:ascii="Comic Sans MS" w:hAnsi="Comic Sans MS" w:cs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 w:cs="Comic Sans MS"/>
                      <w:sz w:val="22"/>
                      <w:szCs w:val="22"/>
                    </w:rPr>
                    <w:t xml:space="preserve">A motivé les </w:t>
                  </w:r>
                  <w:r>
                    <w:rPr>
                      <w:rFonts w:ascii="Comic Sans MS" w:hAnsi="Comic Sans MS" w:cs="Comic Sans MS"/>
                      <w:sz w:val="22"/>
                      <w:szCs w:val="22"/>
                    </w:rPr>
                    <w:t>élèves</w:t>
                  </w:r>
                </w:p>
                <w:p w:rsidR="0063622B" w:rsidRDefault="00CF7C42">
                  <w:pPr>
                    <w:pStyle w:val="Standard"/>
                    <w:keepNext w:val="0"/>
                    <w:numPr>
                      <w:ilvl w:val="0"/>
                      <w:numId w:val="3"/>
                    </w:numPr>
                    <w:jc w:val="left"/>
                    <w:outlineLvl w:val="9"/>
                  </w:pPr>
                  <w:r>
                    <w:t>A induit des travaux créatifs</w:t>
                  </w:r>
                </w:p>
                <w:p w:rsidR="0063622B" w:rsidRDefault="00CF7C42">
                  <w:pPr>
                    <w:pStyle w:val="Standard"/>
                    <w:keepNext w:val="0"/>
                    <w:numPr>
                      <w:ilvl w:val="0"/>
                      <w:numId w:val="3"/>
                    </w:numPr>
                    <w:jc w:val="left"/>
                    <w:outlineLvl w:val="9"/>
                  </w:pPr>
                  <w:r>
                    <w:t>A facilité l’acquisition de compétences</w:t>
                  </w:r>
                </w:p>
                <w:p w:rsidR="0063622B" w:rsidRDefault="00CF7C42">
                  <w:pPr>
                    <w:pStyle w:val="Standard"/>
                    <w:keepNext w:val="0"/>
                    <w:numPr>
                      <w:ilvl w:val="0"/>
                      <w:numId w:val="3"/>
                    </w:numPr>
                    <w:jc w:val="left"/>
                    <w:outlineLvl w:val="9"/>
                  </w:pPr>
                  <w:r>
                    <w:t>A induit un travail d’équipe des élèves</w:t>
                  </w:r>
                </w:p>
                <w:p w:rsidR="0063622B" w:rsidRDefault="00CF7C42">
                  <w:pPr>
                    <w:pStyle w:val="Standard"/>
                    <w:keepNext w:val="0"/>
                    <w:numPr>
                      <w:ilvl w:val="0"/>
                      <w:numId w:val="3"/>
                    </w:numPr>
                    <w:jc w:val="left"/>
                    <w:outlineLvl w:val="9"/>
                  </w:pPr>
                  <w:r>
                    <w:t>A induit de la communication orale</w:t>
                  </w:r>
                </w:p>
                <w:p w:rsidR="0063622B" w:rsidRDefault="00CF7C42">
                  <w:pPr>
                    <w:pStyle w:val="Standard"/>
                    <w:keepNext w:val="0"/>
                    <w:numPr>
                      <w:ilvl w:val="0"/>
                      <w:numId w:val="3"/>
                    </w:numPr>
                    <w:jc w:val="left"/>
                    <w:outlineLvl w:val="9"/>
                  </w:pPr>
                  <w:r>
                    <w:t>A eu une incidence positive sur le fonctionnement de la classe</w:t>
                  </w:r>
                </w:p>
                <w:p w:rsidR="0063622B" w:rsidRDefault="00CF7C42">
                  <w:pPr>
                    <w:pStyle w:val="Standard"/>
                    <w:keepNext w:val="0"/>
                    <w:numPr>
                      <w:ilvl w:val="0"/>
                      <w:numId w:val="3"/>
                    </w:numPr>
                    <w:jc w:val="left"/>
                    <w:outlineLvl w:val="9"/>
                  </w:pPr>
                  <w:r>
                    <w:t xml:space="preserve">A eu  une incidence positive sur la </w:t>
                  </w:r>
                  <w:r>
                    <w:t>relation professeur-élève</w:t>
                  </w:r>
                </w:p>
                <w:p w:rsidR="0063622B" w:rsidRDefault="00CF7C42">
                  <w:pPr>
                    <w:pStyle w:val="Standard"/>
                    <w:keepNext w:val="0"/>
                    <w:numPr>
                      <w:ilvl w:val="0"/>
                      <w:numId w:val="23"/>
                    </w:numPr>
                    <w:jc w:val="left"/>
                    <w:outlineLvl w:val="9"/>
                  </w:pPr>
                  <w:r>
                    <w:t>A permis de développer des compétences du socle (savoirs, savoir faire et savoir être)</w:t>
                  </w:r>
                </w:p>
                <w:p w:rsidR="0063622B" w:rsidRDefault="00CF7C42">
                  <w:pPr>
                    <w:pStyle w:val="Standard"/>
                    <w:keepNext w:val="0"/>
                    <w:numPr>
                      <w:ilvl w:val="0"/>
                      <w:numId w:val="4"/>
                    </w:numPr>
                    <w:jc w:val="left"/>
                    <w:outlineLvl w:val="9"/>
                  </w:pPr>
                  <w:r>
                    <w:t>A permis la découverte d’un ou plusieurs métiers</w:t>
                  </w:r>
                </w:p>
              </w:txbxContent>
            </v:textbox>
            <w10:wrap type="square" anchorx="margin" anchory="page"/>
          </v:shape>
        </w:pict>
      </w:r>
      <w:r w:rsidRPr="0063622B">
        <w:pict>
          <v:shape id="Cadre7" o:spid="_x0000_s1034" type="#_x0000_t202" style="position:absolute;margin-left:75.45pt;margin-top:-5.55pt;width:378.7pt;height:36.7pt;z-index:251661824;visibility:visible;mso-wrap-style:none;mso-position-horizontal-relative:text;mso-position-vertical-relative:text" strokeweight=".18mm">
            <v:shadow on="t" origin="-.5,-.5" offset="2.12mm,2.12mm"/>
            <v:textbox style="mso-rotate-with-shape:t" inset="2.63mm,1.36mm,2.63mm,1.36mm">
              <w:txbxContent>
                <w:p w:rsidR="0063622B" w:rsidRDefault="00CF7C42">
                  <w:pPr>
                    <w:pStyle w:val="Standard"/>
                    <w:spacing w:before="120"/>
                    <w:rPr>
                      <w:rFonts w:ascii="Comic Sans MS" w:hAnsi="Comic Sans MS" w:cs="Comic Sans MS"/>
                      <w:b w:val="0"/>
                      <w:bCs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b w:val="0"/>
                      <w:bCs/>
                      <w:sz w:val="28"/>
                      <w:szCs w:val="28"/>
                    </w:rPr>
                    <w:t>EVALUATION  du  PROJET</w:t>
                  </w:r>
                </w:p>
              </w:txbxContent>
            </v:textbox>
            <w10:wrap type="square"/>
          </v:shape>
        </w:pict>
      </w:r>
      <w:r w:rsidRPr="0063622B">
        <w:pict>
          <v:shape id="_x0000_s1035" style="position:absolute;margin-left:275pt;margin-top:73.35pt;width:36pt;height:18.05pt;z-index:251662848;visibility:visible;mso-position-horizontal-relative:text;mso-position-vertical-relative:text" coordsize="21600,21600" o:spt="100" adj="-11796480,,5400" path="m,5400r16200,l16200,r5400,10800l16200,21600r,-5400l,16200xe" strokeweight=".26mm">
            <v:stroke joinstyle="miter"/>
            <v:formulas/>
            <v:path o:connecttype="custom" o:connectlocs="228780,0;457559,114480;228780,228960;0,114480" o:connectangles="270,0,90,180" textboxrect="0,5400,18900,16200"/>
            <v:textbox style="mso-rotate-with-shape:t" inset="4.41mm,2.29mm,4.41mm,2.29mm">
              <w:txbxContent>
                <w:p w:rsidR="0063622B" w:rsidRDefault="0063622B"/>
              </w:txbxContent>
            </v:textbox>
          </v:shape>
        </w:pict>
      </w:r>
      <w:r w:rsidR="00CF7C42">
        <w:t xml:space="preserve">  </w:t>
      </w:r>
    </w:p>
    <w:sectPr w:rsidR="0063622B" w:rsidSect="0063622B">
      <w:pgSz w:w="11906" w:h="16838"/>
      <w:pgMar w:top="851" w:right="851" w:bottom="851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C42" w:rsidRDefault="00CF7C42" w:rsidP="0063622B">
      <w:r>
        <w:separator/>
      </w:r>
    </w:p>
  </w:endnote>
  <w:endnote w:type="continuationSeparator" w:id="0">
    <w:p w:rsidR="00CF7C42" w:rsidRDefault="00CF7C42" w:rsidP="00636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 (W1)">
    <w:altName w:val="Arial"/>
    <w:charset w:val="00"/>
    <w:family w:val="swiss"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C42" w:rsidRDefault="00CF7C42" w:rsidP="0063622B">
      <w:r w:rsidRPr="0063622B">
        <w:rPr>
          <w:color w:val="000000"/>
        </w:rPr>
        <w:separator/>
      </w:r>
    </w:p>
  </w:footnote>
  <w:footnote w:type="continuationSeparator" w:id="0">
    <w:p w:rsidR="00CF7C42" w:rsidRDefault="00CF7C42" w:rsidP="00636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594"/>
    <w:multiLevelType w:val="multilevel"/>
    <w:tmpl w:val="1F36C4B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0F722F6C"/>
    <w:multiLevelType w:val="multilevel"/>
    <w:tmpl w:val="1A5EE94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1A433522"/>
    <w:multiLevelType w:val="multilevel"/>
    <w:tmpl w:val="17FA172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21294888"/>
    <w:multiLevelType w:val="multilevel"/>
    <w:tmpl w:val="953CC59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2EA94EF8"/>
    <w:multiLevelType w:val="multilevel"/>
    <w:tmpl w:val="775EDAC6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34F9681F"/>
    <w:multiLevelType w:val="multilevel"/>
    <w:tmpl w:val="56D6DEF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>
    <w:nsid w:val="3688338A"/>
    <w:multiLevelType w:val="multilevel"/>
    <w:tmpl w:val="FE3E4DA6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3DC86347"/>
    <w:multiLevelType w:val="multilevel"/>
    <w:tmpl w:val="B75AA55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3E155F70"/>
    <w:multiLevelType w:val="multilevel"/>
    <w:tmpl w:val="530A031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9">
    <w:nsid w:val="415C367A"/>
    <w:multiLevelType w:val="multilevel"/>
    <w:tmpl w:val="68864F98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45533AB6"/>
    <w:multiLevelType w:val="multilevel"/>
    <w:tmpl w:val="24F088B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1">
    <w:nsid w:val="49992700"/>
    <w:multiLevelType w:val="multilevel"/>
    <w:tmpl w:val="E8CC565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2">
    <w:nsid w:val="51613B5F"/>
    <w:multiLevelType w:val="multilevel"/>
    <w:tmpl w:val="C5700880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53B17D94"/>
    <w:multiLevelType w:val="multilevel"/>
    <w:tmpl w:val="D6D07E60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60672BEE"/>
    <w:multiLevelType w:val="multilevel"/>
    <w:tmpl w:val="FD681AE8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73414480"/>
    <w:multiLevelType w:val="multilevel"/>
    <w:tmpl w:val="3042DCA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6">
    <w:nsid w:val="77764CC0"/>
    <w:multiLevelType w:val="multilevel"/>
    <w:tmpl w:val="6118686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6"/>
  </w:num>
  <w:num w:numId="5">
    <w:abstractNumId w:val="4"/>
  </w:num>
  <w:num w:numId="6">
    <w:abstractNumId w:val="9"/>
  </w:num>
  <w:num w:numId="7">
    <w:abstractNumId w:val="4"/>
    <w:lvlOverride w:ilvl="0"/>
  </w:num>
  <w:num w:numId="8">
    <w:abstractNumId w:val="13"/>
    <w:lvlOverride w:ilvl="0"/>
  </w:num>
  <w:num w:numId="9">
    <w:abstractNumId w:val="1"/>
  </w:num>
  <w:num w:numId="10">
    <w:abstractNumId w:val="10"/>
  </w:num>
  <w:num w:numId="11">
    <w:abstractNumId w:val="8"/>
  </w:num>
  <w:num w:numId="12">
    <w:abstractNumId w:val="15"/>
  </w:num>
  <w:num w:numId="13">
    <w:abstractNumId w:val="16"/>
  </w:num>
  <w:num w:numId="14">
    <w:abstractNumId w:val="7"/>
  </w:num>
  <w:num w:numId="15">
    <w:abstractNumId w:val="5"/>
  </w:num>
  <w:num w:numId="16">
    <w:abstractNumId w:val="11"/>
  </w:num>
  <w:num w:numId="17">
    <w:abstractNumId w:val="3"/>
  </w:num>
  <w:num w:numId="18">
    <w:abstractNumId w:val="2"/>
  </w:num>
  <w:num w:numId="19">
    <w:abstractNumId w:val="0"/>
  </w:num>
  <w:num w:numId="20">
    <w:abstractNumId w:val="9"/>
    <w:lvlOverride w:ilvl="0"/>
  </w:num>
  <w:num w:numId="21">
    <w:abstractNumId w:val="14"/>
    <w:lvlOverride w:ilvl="0"/>
  </w:num>
  <w:num w:numId="22">
    <w:abstractNumId w:val="12"/>
    <w:lvlOverride w:ilvl="0"/>
  </w:num>
  <w:num w:numId="23">
    <w:abstractNumId w:val="6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622B"/>
    <w:rsid w:val="00164DD2"/>
    <w:rsid w:val="0063622B"/>
    <w:rsid w:val="00CF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63622B"/>
    <w:pPr>
      <w:keepNext/>
      <w:widowControl/>
      <w:jc w:val="center"/>
      <w:outlineLvl w:val="1"/>
    </w:pPr>
    <w:rPr>
      <w:rFonts w:ascii="Arial" w:eastAsia="Times New Roman" w:hAnsi="Arial" w:cs="Arial"/>
      <w:b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63622B"/>
    <w:pPr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63622B"/>
    <w:pPr>
      <w:spacing w:after="120"/>
    </w:pPr>
  </w:style>
  <w:style w:type="paragraph" w:styleId="Liste">
    <w:name w:val="List"/>
    <w:basedOn w:val="Textbody"/>
    <w:rsid w:val="0063622B"/>
    <w:rPr>
      <w:rFonts w:cs="Mangal"/>
    </w:rPr>
  </w:style>
  <w:style w:type="paragraph" w:customStyle="1" w:styleId="Caption">
    <w:name w:val="Caption"/>
    <w:basedOn w:val="Standard"/>
    <w:rsid w:val="006362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3622B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63622B"/>
    <w:pPr>
      <w:outlineLvl w:val="0"/>
    </w:pPr>
  </w:style>
  <w:style w:type="paragraph" w:customStyle="1" w:styleId="Heading2">
    <w:name w:val="Heading 2"/>
    <w:basedOn w:val="Standard"/>
    <w:next w:val="Standard"/>
    <w:rsid w:val="0063622B"/>
    <w:rPr>
      <w:sz w:val="24"/>
      <w:szCs w:val="24"/>
    </w:rPr>
  </w:style>
  <w:style w:type="paragraph" w:customStyle="1" w:styleId="Heading3">
    <w:name w:val="Heading 3"/>
    <w:basedOn w:val="Standard"/>
    <w:next w:val="Standard"/>
    <w:rsid w:val="0063622B"/>
    <w:pPr>
      <w:spacing w:before="240" w:after="60"/>
      <w:outlineLvl w:val="2"/>
    </w:pPr>
    <w:rPr>
      <w:bCs/>
      <w:sz w:val="26"/>
      <w:szCs w:val="26"/>
    </w:rPr>
  </w:style>
  <w:style w:type="paragraph" w:customStyle="1" w:styleId="Heading4">
    <w:name w:val="Heading 4"/>
    <w:basedOn w:val="Standard"/>
    <w:next w:val="Standard"/>
    <w:rsid w:val="0063622B"/>
    <w:pPr>
      <w:outlineLvl w:val="3"/>
    </w:pPr>
    <w:rPr>
      <w:sz w:val="28"/>
      <w:szCs w:val="28"/>
    </w:rPr>
  </w:style>
  <w:style w:type="paragraph" w:customStyle="1" w:styleId="Heading5">
    <w:name w:val="Heading 5"/>
    <w:basedOn w:val="Standard"/>
    <w:next w:val="Standard"/>
    <w:rsid w:val="0063622B"/>
    <w:pPr>
      <w:ind w:left="113" w:right="113"/>
      <w:outlineLvl w:val="4"/>
    </w:pPr>
    <w:rPr>
      <w:smallCaps/>
      <w:sz w:val="22"/>
      <w:szCs w:val="22"/>
    </w:rPr>
  </w:style>
  <w:style w:type="paragraph" w:customStyle="1" w:styleId="Header">
    <w:name w:val="Header"/>
    <w:basedOn w:val="Standard"/>
    <w:rsid w:val="0063622B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Standard"/>
    <w:rsid w:val="0063622B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63622B"/>
    <w:pPr>
      <w:suppressLineNumbers/>
    </w:pPr>
  </w:style>
  <w:style w:type="paragraph" w:customStyle="1" w:styleId="TableHeading">
    <w:name w:val="Table Heading"/>
    <w:basedOn w:val="TableContents"/>
    <w:rsid w:val="0063622B"/>
    <w:rPr>
      <w:bCs/>
    </w:rPr>
  </w:style>
  <w:style w:type="paragraph" w:customStyle="1" w:styleId="Framecontents">
    <w:name w:val="Frame contents"/>
    <w:basedOn w:val="Textbody"/>
    <w:rsid w:val="0063622B"/>
  </w:style>
  <w:style w:type="character" w:customStyle="1" w:styleId="WW8Num1z0">
    <w:name w:val="WW8Num1z0"/>
    <w:rsid w:val="0063622B"/>
    <w:rPr>
      <w:rFonts w:ascii="Symbol" w:hAnsi="Symbol" w:cs="Symbol"/>
    </w:rPr>
  </w:style>
  <w:style w:type="character" w:customStyle="1" w:styleId="WW8Num1z1">
    <w:name w:val="WW8Num1z1"/>
    <w:rsid w:val="0063622B"/>
    <w:rPr>
      <w:rFonts w:ascii="Courier New" w:hAnsi="Courier New" w:cs="Courier New"/>
    </w:rPr>
  </w:style>
  <w:style w:type="character" w:customStyle="1" w:styleId="WW8Num1z2">
    <w:name w:val="WW8Num1z2"/>
    <w:rsid w:val="0063622B"/>
    <w:rPr>
      <w:rFonts w:ascii="Wingdings" w:hAnsi="Wingdings" w:cs="Wingdings"/>
    </w:rPr>
  </w:style>
  <w:style w:type="character" w:customStyle="1" w:styleId="WW8Num2z0">
    <w:name w:val="WW8Num2z0"/>
    <w:rsid w:val="0063622B"/>
    <w:rPr>
      <w:rFonts w:ascii="Symbol" w:hAnsi="Symbol" w:cs="Symbol"/>
    </w:rPr>
  </w:style>
  <w:style w:type="character" w:customStyle="1" w:styleId="WW8Num2z1">
    <w:name w:val="WW8Num2z1"/>
    <w:rsid w:val="0063622B"/>
    <w:rPr>
      <w:rFonts w:ascii="Courier New" w:hAnsi="Courier New" w:cs="Courier New"/>
    </w:rPr>
  </w:style>
  <w:style w:type="character" w:customStyle="1" w:styleId="WW8Num2z2">
    <w:name w:val="WW8Num2z2"/>
    <w:rsid w:val="0063622B"/>
    <w:rPr>
      <w:rFonts w:ascii="Wingdings" w:hAnsi="Wingdings" w:cs="Wingdings"/>
    </w:rPr>
  </w:style>
  <w:style w:type="character" w:customStyle="1" w:styleId="WW8Num3z0">
    <w:name w:val="WW8Num3z0"/>
    <w:rsid w:val="0063622B"/>
    <w:rPr>
      <w:rFonts w:ascii="Symbol" w:hAnsi="Symbol" w:cs="Symbol"/>
    </w:rPr>
  </w:style>
  <w:style w:type="character" w:customStyle="1" w:styleId="WW8Num3z1">
    <w:name w:val="WW8Num3z1"/>
    <w:rsid w:val="0063622B"/>
    <w:rPr>
      <w:rFonts w:ascii="Courier New" w:hAnsi="Courier New" w:cs="Courier New"/>
    </w:rPr>
  </w:style>
  <w:style w:type="character" w:customStyle="1" w:styleId="WW8Num3z2">
    <w:name w:val="WW8Num3z2"/>
    <w:rsid w:val="0063622B"/>
    <w:rPr>
      <w:rFonts w:ascii="Wingdings" w:hAnsi="Wingdings" w:cs="Wingdings"/>
    </w:rPr>
  </w:style>
  <w:style w:type="character" w:customStyle="1" w:styleId="WW8Num4z0">
    <w:name w:val="WW8Num4z0"/>
    <w:rsid w:val="0063622B"/>
    <w:rPr>
      <w:rFonts w:ascii="Symbol" w:hAnsi="Symbol" w:cs="Symbol"/>
    </w:rPr>
  </w:style>
  <w:style w:type="character" w:customStyle="1" w:styleId="WW8Num4z1">
    <w:name w:val="WW8Num4z1"/>
    <w:rsid w:val="0063622B"/>
    <w:rPr>
      <w:rFonts w:ascii="Courier New" w:hAnsi="Courier New" w:cs="Courier New"/>
    </w:rPr>
  </w:style>
  <w:style w:type="character" w:customStyle="1" w:styleId="WW8Num4z2">
    <w:name w:val="WW8Num4z2"/>
    <w:rsid w:val="0063622B"/>
    <w:rPr>
      <w:rFonts w:ascii="Wingdings" w:hAnsi="Wingdings" w:cs="Wingdings"/>
    </w:rPr>
  </w:style>
  <w:style w:type="character" w:customStyle="1" w:styleId="WW8Num5z0">
    <w:name w:val="WW8Num5z0"/>
    <w:rsid w:val="0063622B"/>
    <w:rPr>
      <w:rFonts w:ascii="Symbol" w:hAnsi="Symbol" w:cs="Symbol"/>
    </w:rPr>
  </w:style>
  <w:style w:type="character" w:customStyle="1" w:styleId="WW8Num5z1">
    <w:name w:val="WW8Num5z1"/>
    <w:rsid w:val="0063622B"/>
    <w:rPr>
      <w:rFonts w:ascii="Courier New" w:hAnsi="Courier New" w:cs="Courier New"/>
    </w:rPr>
  </w:style>
  <w:style w:type="character" w:customStyle="1" w:styleId="WW8Num5z2">
    <w:name w:val="WW8Num5z2"/>
    <w:rsid w:val="0063622B"/>
    <w:rPr>
      <w:rFonts w:ascii="Wingdings" w:hAnsi="Wingdings" w:cs="Wingdings"/>
    </w:rPr>
  </w:style>
  <w:style w:type="character" w:customStyle="1" w:styleId="WW8Num6z0">
    <w:name w:val="WW8Num6z0"/>
    <w:rsid w:val="0063622B"/>
    <w:rPr>
      <w:rFonts w:ascii="Symbol" w:hAnsi="Symbol" w:cs="Symbol"/>
    </w:rPr>
  </w:style>
  <w:style w:type="character" w:customStyle="1" w:styleId="WW8Num6z1">
    <w:name w:val="WW8Num6z1"/>
    <w:rsid w:val="0063622B"/>
    <w:rPr>
      <w:rFonts w:ascii="Courier New" w:hAnsi="Courier New" w:cs="Courier New"/>
    </w:rPr>
  </w:style>
  <w:style w:type="character" w:customStyle="1" w:styleId="WW8Num6z2">
    <w:name w:val="WW8Num6z2"/>
    <w:rsid w:val="0063622B"/>
    <w:rPr>
      <w:rFonts w:ascii="Wingdings" w:hAnsi="Wingdings" w:cs="Wingdings"/>
    </w:rPr>
  </w:style>
  <w:style w:type="character" w:customStyle="1" w:styleId="BulletSymbols">
    <w:name w:val="Bullet Symbols"/>
    <w:rsid w:val="0063622B"/>
    <w:rPr>
      <w:rFonts w:ascii="OpenSymbol" w:eastAsia="OpenSymbol" w:hAnsi="OpenSymbol" w:cs="OpenSymbol"/>
    </w:rPr>
  </w:style>
  <w:style w:type="numbering" w:customStyle="1" w:styleId="WW8Num1">
    <w:name w:val="WW8Num1"/>
    <w:basedOn w:val="Aucuneliste"/>
    <w:rsid w:val="0063622B"/>
    <w:pPr>
      <w:numPr>
        <w:numId w:val="1"/>
      </w:numPr>
    </w:pPr>
  </w:style>
  <w:style w:type="numbering" w:customStyle="1" w:styleId="WW8Num2">
    <w:name w:val="WW8Num2"/>
    <w:basedOn w:val="Aucuneliste"/>
    <w:rsid w:val="0063622B"/>
    <w:pPr>
      <w:numPr>
        <w:numId w:val="2"/>
      </w:numPr>
    </w:pPr>
  </w:style>
  <w:style w:type="numbering" w:customStyle="1" w:styleId="WW8Num3">
    <w:name w:val="WW8Num3"/>
    <w:basedOn w:val="Aucuneliste"/>
    <w:rsid w:val="0063622B"/>
    <w:pPr>
      <w:numPr>
        <w:numId w:val="3"/>
      </w:numPr>
    </w:pPr>
  </w:style>
  <w:style w:type="numbering" w:customStyle="1" w:styleId="WW8Num4">
    <w:name w:val="WW8Num4"/>
    <w:basedOn w:val="Aucuneliste"/>
    <w:rsid w:val="0063622B"/>
    <w:pPr>
      <w:numPr>
        <w:numId w:val="4"/>
      </w:numPr>
    </w:pPr>
  </w:style>
  <w:style w:type="numbering" w:customStyle="1" w:styleId="WW8Num5">
    <w:name w:val="WW8Num5"/>
    <w:basedOn w:val="Aucuneliste"/>
    <w:rsid w:val="0063622B"/>
    <w:pPr>
      <w:numPr>
        <w:numId w:val="5"/>
      </w:numPr>
    </w:pPr>
  </w:style>
  <w:style w:type="numbering" w:customStyle="1" w:styleId="WW8Num6">
    <w:name w:val="WW8Num6"/>
    <w:basedOn w:val="Aucuneliste"/>
    <w:rsid w:val="0063622B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569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catel</dc:creator>
  <cp:lastModifiedBy>lucie</cp:lastModifiedBy>
  <cp:revision>1</cp:revision>
  <cp:lastPrinted>2009-05-07T10:56:00Z</cp:lastPrinted>
  <dcterms:created xsi:type="dcterms:W3CDTF">2016-05-11T21:21:00Z</dcterms:created>
  <dcterms:modified xsi:type="dcterms:W3CDTF">2016-08-10T10:30:00Z</dcterms:modified>
</cp:coreProperties>
</file>